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Ind w:w="-176" w:type="dxa"/>
        <w:tblLook w:val="01E0" w:firstRow="1" w:lastRow="1" w:firstColumn="1" w:lastColumn="1" w:noHBand="0" w:noVBand="0"/>
      </w:tblPr>
      <w:tblGrid>
        <w:gridCol w:w="9963"/>
      </w:tblGrid>
      <w:tr w:rsidR="00315E23" w:rsidRPr="00B64A3B" w:rsidTr="000A7B32">
        <w:trPr>
          <w:trHeight w:val="3972"/>
        </w:trPr>
        <w:tc>
          <w:tcPr>
            <w:tcW w:w="9963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365"/>
              <w:gridCol w:w="1017"/>
              <w:gridCol w:w="4365"/>
            </w:tblGrid>
            <w:tr w:rsidR="00315E23" w:rsidRPr="006F6499" w:rsidTr="000A7B32">
              <w:trPr>
                <w:trHeight w:val="3119"/>
              </w:trPr>
              <w:tc>
                <w:tcPr>
                  <w:tcW w:w="4365" w:type="dxa"/>
                </w:tcPr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22"/>
                      <w:szCs w:val="18"/>
                      <w:lang w:val="be-BY" w:eastAsia="en-US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anchor distT="0" distB="0" distL="114300" distR="114300" simplePos="0" relativeHeight="251661312" behindDoc="0" locked="0" layoutInCell="1" allowOverlap="1" wp14:anchorId="52E45E48" wp14:editId="1E01C3DB">
                        <wp:simplePos x="0" y="0"/>
                        <wp:positionH relativeFrom="column">
                          <wp:posOffset>2599690</wp:posOffset>
                        </wp:positionH>
                        <wp:positionV relativeFrom="paragraph">
                          <wp:posOffset>-330835</wp:posOffset>
                        </wp:positionV>
                        <wp:extent cx="825500" cy="611505"/>
                        <wp:effectExtent l="0" t="0" r="0" b="0"/>
                        <wp:wrapNone/>
                        <wp:docPr id="5" name="Рисунок 5" descr="Описание: D:\Users\Приемная\Desktop\000211_6620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D:\Users\Приемная\Desktop\000211_6620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6499">
                    <w:rPr>
                      <w:sz w:val="22"/>
                      <w:szCs w:val="18"/>
                      <w:lang w:val="be-BY" w:eastAsia="en-US"/>
                    </w:rPr>
                    <w:t>Галоўнае ўпраўленне па адукацыі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22"/>
                      <w:szCs w:val="18"/>
                      <w:lang w:val="be-BY" w:eastAsia="en-US"/>
                    </w:rPr>
                  </w:pPr>
                  <w:r w:rsidRPr="006F6499">
                    <w:rPr>
                      <w:sz w:val="22"/>
                      <w:szCs w:val="18"/>
                      <w:lang w:val="be-BY" w:eastAsia="en-US"/>
                    </w:rPr>
                    <w:t xml:space="preserve">Магілёўскага абласнога 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b/>
                      <w:sz w:val="22"/>
                      <w:szCs w:val="18"/>
                      <w:lang w:val="be-BY" w:eastAsia="en-US"/>
                    </w:rPr>
                  </w:pPr>
                  <w:r w:rsidRPr="006F6499">
                    <w:rPr>
                      <w:sz w:val="22"/>
                      <w:szCs w:val="18"/>
                      <w:lang w:val="be-BY" w:eastAsia="en-US"/>
                    </w:rPr>
                    <w:t xml:space="preserve">выканаўчага камітэта 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b/>
                      <w:sz w:val="22"/>
                      <w:szCs w:val="22"/>
                      <w:lang w:val="be-BY" w:eastAsia="en-US"/>
                    </w:rPr>
                  </w:pPr>
                  <w:r w:rsidRPr="006F6499">
                    <w:rPr>
                      <w:b/>
                      <w:sz w:val="22"/>
                      <w:szCs w:val="22"/>
                      <w:lang w:val="be-BY" w:eastAsia="en-US"/>
                    </w:rPr>
                    <w:t>Установа адукацыі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b/>
                      <w:sz w:val="22"/>
                      <w:szCs w:val="22"/>
                      <w:lang w:val="be-BY" w:eastAsia="en-US"/>
                    </w:rPr>
                  </w:pPr>
                  <w:r w:rsidRPr="006F6499">
                    <w:rPr>
                      <w:b/>
                      <w:sz w:val="22"/>
                      <w:szCs w:val="22"/>
                      <w:lang w:val="be-BY" w:eastAsia="en-US"/>
                    </w:rPr>
                    <w:t xml:space="preserve">“Магілёўскі дзяржаўны 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b/>
                      <w:sz w:val="22"/>
                      <w:szCs w:val="22"/>
                      <w:lang w:val="be-BY" w:eastAsia="en-US"/>
                    </w:rPr>
                  </w:pPr>
                  <w:r w:rsidRPr="006F6499">
                    <w:rPr>
                      <w:b/>
                      <w:sz w:val="22"/>
                      <w:szCs w:val="22"/>
                      <w:lang w:val="be-BY" w:eastAsia="en-US"/>
                    </w:rPr>
                    <w:t>абласны інстытут развіцця адукацыі”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b/>
                      <w:sz w:val="22"/>
                      <w:szCs w:val="22"/>
                      <w:lang w:val="be-BY" w:eastAsia="en-US"/>
                    </w:rPr>
                  </w:pPr>
                  <w:r w:rsidRPr="006F6499">
                    <w:rPr>
                      <w:b/>
                      <w:sz w:val="22"/>
                      <w:szCs w:val="22"/>
                      <w:lang w:val="be-BY" w:eastAsia="en-US"/>
                    </w:rPr>
                    <w:t>(Установа адукацыі “МДАІРА”)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sz w:val="16"/>
                      <w:szCs w:val="16"/>
                      <w:lang w:val="be-BY" w:eastAsia="en-US"/>
                    </w:rPr>
                  </w:pPr>
                  <w:r w:rsidRPr="006F6499">
                    <w:rPr>
                      <w:sz w:val="16"/>
                      <w:szCs w:val="16"/>
                      <w:lang w:val="be-BY" w:eastAsia="en-US"/>
                    </w:rPr>
                    <w:t>зав.Бярозаўскі, 1-а, 212011  г.Магілёў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sz w:val="16"/>
                      <w:szCs w:val="16"/>
                      <w:lang w:val="be-BY" w:eastAsia="en-US"/>
                    </w:rPr>
                  </w:pPr>
                  <w:r w:rsidRPr="006F6499">
                    <w:rPr>
                      <w:sz w:val="16"/>
                      <w:szCs w:val="16"/>
                      <w:lang w:val="be-BY" w:eastAsia="en-US"/>
                    </w:rPr>
                    <w:t xml:space="preserve">тэл. 8 (0222) 74 05 31, факс 8 (0222) 74 06 68 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color w:val="000000"/>
                      <w:sz w:val="16"/>
                      <w:szCs w:val="16"/>
                      <w:lang w:val="be-BY" w:eastAsia="en-US"/>
                    </w:rPr>
                  </w:pPr>
                  <w:r w:rsidRPr="006F6499">
                    <w:rPr>
                      <w:sz w:val="16"/>
                      <w:szCs w:val="16"/>
                      <w:lang w:val="be-BY" w:eastAsia="en-US"/>
                    </w:rPr>
                    <w:t>е</w:t>
                  </w:r>
                  <w:r w:rsidRPr="006F6499">
                    <w:rPr>
                      <w:sz w:val="16"/>
                      <w:szCs w:val="16"/>
                      <w:lang w:val="en-US" w:eastAsia="en-US"/>
                    </w:rPr>
                    <w:t xml:space="preserve">-mail: </w:t>
                  </w:r>
                  <w:hyperlink r:id="rId10" w:history="1">
                    <w:r w:rsidRPr="00315E23">
                      <w:rPr>
                        <w:rStyle w:val="a3"/>
                        <w:color w:val="000000"/>
                        <w:sz w:val="16"/>
                        <w:szCs w:val="16"/>
                        <w:u w:val="none"/>
                        <w:lang w:val="en-US" w:eastAsia="en-US"/>
                      </w:rPr>
                      <w:t>mogipk@mogilev.unibel.by</w:t>
                    </w:r>
                  </w:hyperlink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sz w:val="16"/>
                      <w:szCs w:val="16"/>
                      <w:lang w:val="be-BY" w:eastAsia="en-US"/>
                    </w:rPr>
                  </w:pPr>
                  <w:r w:rsidRPr="006F6499">
                    <w:rPr>
                      <w:sz w:val="16"/>
                      <w:szCs w:val="16"/>
                      <w:lang w:val="be-BY" w:eastAsia="en-US"/>
                    </w:rPr>
                    <w:t xml:space="preserve">Рахунак </w:t>
                  </w:r>
                  <w:r w:rsidRPr="006F6499">
                    <w:rPr>
                      <w:sz w:val="16"/>
                      <w:szCs w:val="16"/>
                      <w:lang w:val="en-US" w:eastAsia="en-US"/>
                    </w:rPr>
                    <w:t>BY</w:t>
                  </w:r>
                  <w:r w:rsidRPr="006F6499">
                    <w:rPr>
                      <w:sz w:val="16"/>
                      <w:szCs w:val="16"/>
                      <w:lang w:val="be-BY" w:eastAsia="en-US"/>
                    </w:rPr>
                    <w:t>47</w:t>
                  </w:r>
                  <w:r w:rsidRPr="006F6499">
                    <w:rPr>
                      <w:sz w:val="16"/>
                      <w:szCs w:val="16"/>
                      <w:lang w:val="en-US" w:eastAsia="en-US"/>
                    </w:rPr>
                    <w:t>AKBB</w:t>
                  </w:r>
                  <w:r w:rsidRPr="006F6499">
                    <w:rPr>
                      <w:sz w:val="16"/>
                      <w:szCs w:val="16"/>
                      <w:lang w:val="be-BY" w:eastAsia="en-US"/>
                    </w:rPr>
                    <w:t>36040089606997000000 (бюдж.)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sz w:val="16"/>
                      <w:szCs w:val="16"/>
                      <w:lang w:val="be-BY" w:eastAsia="en-US"/>
                    </w:rPr>
                  </w:pPr>
                  <w:r w:rsidRPr="006F6499">
                    <w:rPr>
                      <w:sz w:val="16"/>
                      <w:szCs w:val="16"/>
                      <w:lang w:val="en-US"/>
                    </w:rPr>
                    <w:t>BY</w:t>
                  </w:r>
                  <w:r w:rsidRPr="006F6499">
                    <w:rPr>
                      <w:sz w:val="16"/>
                      <w:szCs w:val="16"/>
                      <w:lang w:val="be-BY"/>
                    </w:rPr>
                    <w:t>91</w:t>
                  </w:r>
                  <w:r w:rsidRPr="006F6499">
                    <w:rPr>
                      <w:sz w:val="16"/>
                      <w:szCs w:val="16"/>
                      <w:lang w:val="en-US"/>
                    </w:rPr>
                    <w:t>AKBB</w:t>
                  </w:r>
                  <w:r w:rsidRPr="006F6499">
                    <w:rPr>
                      <w:color w:val="000000"/>
                      <w:sz w:val="16"/>
                      <w:szCs w:val="16"/>
                      <w:lang w:val="be-BY"/>
                    </w:rPr>
                    <w:t>36320089603397000000 (пазабюдж.)</w:t>
                  </w:r>
                </w:p>
                <w:p w:rsidR="00315E23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sz w:val="16"/>
                      <w:szCs w:val="16"/>
                      <w:lang w:val="be-BY" w:eastAsia="en-US"/>
                    </w:rPr>
                  </w:pPr>
                  <w:r w:rsidRPr="006F6499">
                    <w:rPr>
                      <w:sz w:val="16"/>
                      <w:szCs w:val="16"/>
                      <w:lang w:val="be-BY" w:eastAsia="en-US"/>
                    </w:rPr>
                    <w:t xml:space="preserve">Магілёўскае абласное ўпраўленне  №700  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sz w:val="16"/>
                      <w:szCs w:val="16"/>
                      <w:lang w:val="be-BY" w:eastAsia="en-US"/>
                    </w:rPr>
                  </w:pPr>
                  <w:r w:rsidRPr="006F6499">
                    <w:rPr>
                      <w:sz w:val="16"/>
                      <w:szCs w:val="16"/>
                      <w:lang w:val="be-BY" w:eastAsia="en-US"/>
                    </w:rPr>
                    <w:t>ААТ “ААБ Беларусбанк”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sz w:val="16"/>
                      <w:szCs w:val="16"/>
                      <w:lang w:val="be-BY" w:eastAsia="en-US"/>
                    </w:rPr>
                  </w:pPr>
                  <w:r w:rsidRPr="006F6499">
                    <w:rPr>
                      <w:sz w:val="16"/>
                      <w:szCs w:val="16"/>
                      <w:lang w:val="be-BY" w:eastAsia="en-US"/>
                    </w:rPr>
                    <w:t xml:space="preserve">ВІС </w:t>
                  </w:r>
                  <w:r w:rsidRPr="006F6499">
                    <w:rPr>
                      <w:sz w:val="16"/>
                      <w:szCs w:val="16"/>
                      <w:lang w:val="en-US" w:eastAsia="en-US"/>
                    </w:rPr>
                    <w:t>AKBBBY</w:t>
                  </w:r>
                  <w:r w:rsidRPr="006F6499">
                    <w:rPr>
                      <w:sz w:val="16"/>
                      <w:szCs w:val="16"/>
                      <w:lang w:val="be-BY" w:eastAsia="en-US"/>
                    </w:rPr>
                    <w:t xml:space="preserve">2Х, УНП </w:t>
                  </w:r>
                  <w:r>
                    <w:rPr>
                      <w:sz w:val="16"/>
                      <w:szCs w:val="16"/>
                      <w:lang w:val="be-BY" w:eastAsia="en-US"/>
                    </w:rPr>
                    <w:t>700028436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sz w:val="16"/>
                      <w:szCs w:val="16"/>
                      <w:lang w:val="be-BY" w:eastAsia="en-US"/>
                    </w:rPr>
                  </w:pPr>
                </w:p>
                <w:p w:rsidR="00315E23" w:rsidRPr="000106AE" w:rsidRDefault="00315E23" w:rsidP="000A7B32">
                  <w:pPr>
                    <w:contextualSpacing/>
                    <w:rPr>
                      <w:sz w:val="24"/>
                      <w:szCs w:val="24"/>
                      <w:lang w:val="be-BY"/>
                    </w:rPr>
                  </w:pPr>
                  <w:r w:rsidRPr="006F6499">
                    <w:rPr>
                      <w:sz w:val="16"/>
                      <w:szCs w:val="16"/>
                      <w:lang w:val="be-BY" w:eastAsia="en-US"/>
                    </w:rPr>
                    <w:t xml:space="preserve">  </w:t>
                  </w:r>
                  <w:r w:rsidR="00123D4C">
                    <w:rPr>
                      <w:sz w:val="24"/>
                      <w:szCs w:val="24"/>
                      <w:lang w:val="be-BY" w:eastAsia="en-US"/>
                    </w:rPr>
                    <w:t>_________________</w:t>
                  </w:r>
                  <w:r w:rsidR="00D86299">
                    <w:rPr>
                      <w:sz w:val="24"/>
                      <w:szCs w:val="24"/>
                      <w:lang w:val="be-BY" w:eastAsia="en-US"/>
                    </w:rPr>
                    <w:t xml:space="preserve"> </w:t>
                  </w:r>
                  <w:r w:rsidRPr="000106AE">
                    <w:rPr>
                      <w:sz w:val="24"/>
                      <w:szCs w:val="24"/>
                      <w:lang w:val="be-BY"/>
                    </w:rPr>
                    <w:t xml:space="preserve">№ </w:t>
                  </w:r>
                  <w:r>
                    <w:rPr>
                      <w:sz w:val="24"/>
                      <w:szCs w:val="24"/>
                      <w:lang w:val="be-BY"/>
                    </w:rPr>
                    <w:t xml:space="preserve"> </w:t>
                  </w:r>
                  <w:r w:rsidR="00D86299" w:rsidRPr="006E6A45">
                    <w:rPr>
                      <w:sz w:val="24"/>
                      <w:szCs w:val="24"/>
                      <w:lang w:val="be-BY"/>
                    </w:rPr>
                    <w:t>___</w:t>
                  </w:r>
                  <w:r w:rsidR="00D86299" w:rsidRPr="006E6A45">
                    <w:rPr>
                      <w:sz w:val="24"/>
                      <w:szCs w:val="24"/>
                      <w:u w:val="single"/>
                      <w:lang w:val="be-BY"/>
                    </w:rPr>
                    <w:t>14</w:t>
                  </w:r>
                  <w:r w:rsidR="00D86299" w:rsidRPr="00D86299">
                    <w:rPr>
                      <w:sz w:val="24"/>
                      <w:szCs w:val="24"/>
                      <w:u w:val="single"/>
                      <w:lang w:val="be-BY"/>
                    </w:rPr>
                    <w:t>/</w:t>
                  </w:r>
                  <w:r w:rsidR="00D86299" w:rsidRPr="004900F1">
                    <w:rPr>
                      <w:sz w:val="24"/>
                      <w:szCs w:val="24"/>
                      <w:lang w:val="be-BY"/>
                    </w:rPr>
                    <w:t>_____</w:t>
                  </w:r>
                </w:p>
                <w:p w:rsidR="00315E23" w:rsidRPr="006F6499" w:rsidRDefault="00315E23" w:rsidP="000A7B32">
                  <w:pPr>
                    <w:contextualSpacing/>
                    <w:jc w:val="both"/>
                    <w:rPr>
                      <w:sz w:val="24"/>
                      <w:szCs w:val="17"/>
                      <w:lang w:val="be-BY"/>
                    </w:rPr>
                  </w:pPr>
                  <w:r w:rsidRPr="006F6499">
                    <w:rPr>
                      <w:sz w:val="24"/>
                      <w:szCs w:val="17"/>
                      <w:lang w:val="be-BY"/>
                    </w:rPr>
                    <w:t xml:space="preserve">  На ___________ ад _____________</w:t>
                  </w:r>
                </w:p>
              </w:tc>
              <w:tc>
                <w:tcPr>
                  <w:tcW w:w="1017" w:type="dxa"/>
                </w:tcPr>
                <w:p w:rsidR="00315E23" w:rsidRPr="006F6499" w:rsidRDefault="00315E23" w:rsidP="000A7B32">
                  <w:pPr>
                    <w:tabs>
                      <w:tab w:val="left" w:pos="401"/>
                    </w:tabs>
                    <w:spacing w:line="200" w:lineRule="exact"/>
                    <w:ind w:left="-263"/>
                    <w:contextualSpacing/>
                    <w:jc w:val="center"/>
                    <w:rPr>
                      <w:sz w:val="18"/>
                      <w:szCs w:val="18"/>
                      <w:lang w:val="be-BY" w:eastAsia="en-US"/>
                    </w:rPr>
                  </w:pPr>
                </w:p>
              </w:tc>
              <w:tc>
                <w:tcPr>
                  <w:tcW w:w="4365" w:type="dxa"/>
                </w:tcPr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22"/>
                      <w:szCs w:val="18"/>
                      <w:lang w:eastAsia="en-US"/>
                    </w:rPr>
                  </w:pPr>
                  <w:r w:rsidRPr="006F6499">
                    <w:rPr>
                      <w:sz w:val="22"/>
                      <w:szCs w:val="18"/>
                      <w:lang w:eastAsia="en-US"/>
                    </w:rPr>
                    <w:t>Главное управление по образованию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22"/>
                      <w:szCs w:val="18"/>
                      <w:lang w:eastAsia="en-US"/>
                    </w:rPr>
                  </w:pPr>
                  <w:r w:rsidRPr="006F6499">
                    <w:rPr>
                      <w:sz w:val="22"/>
                      <w:szCs w:val="18"/>
                      <w:lang w:eastAsia="en-US"/>
                    </w:rPr>
                    <w:t xml:space="preserve">Могилевского областного 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6F6499">
                    <w:rPr>
                      <w:sz w:val="22"/>
                      <w:szCs w:val="18"/>
                      <w:lang w:eastAsia="en-US"/>
                    </w:rPr>
                    <w:t>исполнительного комитета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F6499">
                    <w:rPr>
                      <w:b/>
                      <w:sz w:val="22"/>
                      <w:szCs w:val="22"/>
                      <w:lang w:eastAsia="en-US"/>
                    </w:rPr>
                    <w:t>Учреждение образования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«Могиле</w:t>
                  </w:r>
                  <w:r w:rsidRPr="006F6499">
                    <w:rPr>
                      <w:b/>
                      <w:sz w:val="22"/>
                      <w:szCs w:val="22"/>
                      <w:lang w:eastAsia="en-US"/>
                    </w:rPr>
                    <w:t>вский государственный областной институт развития образования»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F6499">
                    <w:rPr>
                      <w:b/>
                      <w:sz w:val="22"/>
                      <w:szCs w:val="22"/>
                      <w:lang w:eastAsia="en-US"/>
                    </w:rPr>
                    <w:t>(Учреждение образования «МГОИРО»)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16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8"/>
                      <w:lang w:eastAsia="en-US"/>
                    </w:rPr>
                    <w:t>пер</w:t>
                  </w:r>
                  <w:proofErr w:type="gramStart"/>
                  <w:r>
                    <w:rPr>
                      <w:sz w:val="16"/>
                      <w:szCs w:val="18"/>
                      <w:lang w:eastAsia="en-US"/>
                    </w:rPr>
                    <w:t>.Б</w:t>
                  </w:r>
                  <w:proofErr w:type="gramEnd"/>
                  <w:r>
                    <w:rPr>
                      <w:sz w:val="16"/>
                      <w:szCs w:val="18"/>
                      <w:lang w:eastAsia="en-US"/>
                    </w:rPr>
                    <w:t>ере</w:t>
                  </w:r>
                  <w:r w:rsidRPr="006F6499">
                    <w:rPr>
                      <w:sz w:val="16"/>
                      <w:szCs w:val="18"/>
                      <w:lang w:eastAsia="en-US"/>
                    </w:rPr>
                    <w:t>зовский</w:t>
                  </w:r>
                  <w:proofErr w:type="spellEnd"/>
                  <w:r w:rsidRPr="006F6499">
                    <w:rPr>
                      <w:sz w:val="16"/>
                      <w:szCs w:val="18"/>
                      <w:lang w:eastAsia="en-US"/>
                    </w:rPr>
                    <w:t xml:space="preserve">, 1-а, 212011  </w:t>
                  </w:r>
                  <w:proofErr w:type="spellStart"/>
                  <w:r w:rsidRPr="006F6499">
                    <w:rPr>
                      <w:sz w:val="16"/>
                      <w:szCs w:val="18"/>
                      <w:lang w:eastAsia="en-US"/>
                    </w:rPr>
                    <w:t>г.Могилев</w:t>
                  </w:r>
                  <w:proofErr w:type="spellEnd"/>
                  <w:r w:rsidRPr="006F6499">
                    <w:rPr>
                      <w:sz w:val="16"/>
                      <w:szCs w:val="18"/>
                      <w:lang w:eastAsia="en-US"/>
                    </w:rPr>
                    <w:t xml:space="preserve"> 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16"/>
                      <w:szCs w:val="18"/>
                      <w:lang w:eastAsia="en-US"/>
                    </w:rPr>
                  </w:pPr>
                  <w:r w:rsidRPr="006F6499">
                    <w:rPr>
                      <w:sz w:val="16"/>
                      <w:szCs w:val="18"/>
                      <w:lang w:eastAsia="en-US"/>
                    </w:rPr>
                    <w:t>тел. 8 (0222) 74 05 31, факс 8 (0222) 74 06 68</w:t>
                  </w:r>
                </w:p>
                <w:p w:rsidR="00315E23" w:rsidRPr="002C3E20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16"/>
                      <w:szCs w:val="18"/>
                      <w:u w:val="single"/>
                      <w:lang w:val="en-US" w:eastAsia="en-US"/>
                    </w:rPr>
                  </w:pPr>
                  <w:proofErr w:type="gramStart"/>
                  <w:r w:rsidRPr="006F6499">
                    <w:rPr>
                      <w:sz w:val="16"/>
                      <w:szCs w:val="18"/>
                      <w:lang w:eastAsia="en-US"/>
                    </w:rPr>
                    <w:t>е</w:t>
                  </w:r>
                  <w:proofErr w:type="gramEnd"/>
                  <w:r w:rsidRPr="002C3E20">
                    <w:rPr>
                      <w:sz w:val="16"/>
                      <w:szCs w:val="18"/>
                      <w:lang w:val="en-US" w:eastAsia="en-US"/>
                    </w:rPr>
                    <w:t>-</w:t>
                  </w:r>
                  <w:r w:rsidRPr="006F6499">
                    <w:rPr>
                      <w:sz w:val="16"/>
                      <w:szCs w:val="18"/>
                      <w:lang w:val="en-US" w:eastAsia="en-US"/>
                    </w:rPr>
                    <w:t>mail</w:t>
                  </w:r>
                  <w:r w:rsidRPr="002C3E20">
                    <w:rPr>
                      <w:sz w:val="16"/>
                      <w:szCs w:val="18"/>
                      <w:lang w:val="en-US" w:eastAsia="en-US"/>
                    </w:rPr>
                    <w:t xml:space="preserve">: </w:t>
                  </w:r>
                  <w:hyperlink r:id="rId11" w:history="1">
                    <w:r w:rsidRPr="00315E23">
                      <w:rPr>
                        <w:rStyle w:val="a3"/>
                        <w:color w:val="000000"/>
                        <w:sz w:val="16"/>
                        <w:szCs w:val="18"/>
                        <w:u w:val="none"/>
                        <w:lang w:val="en-US" w:eastAsia="en-US"/>
                      </w:rPr>
                      <w:t>mogipk</w:t>
                    </w:r>
                    <w:r w:rsidRPr="002C3E20">
                      <w:rPr>
                        <w:rStyle w:val="a3"/>
                        <w:color w:val="000000"/>
                        <w:sz w:val="16"/>
                        <w:szCs w:val="18"/>
                        <w:u w:val="none"/>
                        <w:lang w:val="en-US" w:eastAsia="en-US"/>
                      </w:rPr>
                      <w:t>@</w:t>
                    </w:r>
                    <w:r w:rsidRPr="00315E23">
                      <w:rPr>
                        <w:rStyle w:val="a3"/>
                        <w:color w:val="000000"/>
                        <w:sz w:val="16"/>
                        <w:szCs w:val="18"/>
                        <w:u w:val="none"/>
                        <w:lang w:val="en-US" w:eastAsia="en-US"/>
                      </w:rPr>
                      <w:t>mogilev</w:t>
                    </w:r>
                    <w:r w:rsidRPr="002C3E20">
                      <w:rPr>
                        <w:rStyle w:val="a3"/>
                        <w:color w:val="000000"/>
                        <w:sz w:val="16"/>
                        <w:szCs w:val="18"/>
                        <w:u w:val="none"/>
                        <w:lang w:val="en-US" w:eastAsia="en-US"/>
                      </w:rPr>
                      <w:t>.</w:t>
                    </w:r>
                    <w:r w:rsidRPr="00315E23">
                      <w:rPr>
                        <w:rStyle w:val="a3"/>
                        <w:color w:val="000000"/>
                        <w:sz w:val="16"/>
                        <w:szCs w:val="18"/>
                        <w:u w:val="none"/>
                        <w:lang w:val="en-US" w:eastAsia="en-US"/>
                      </w:rPr>
                      <w:t>unibel</w:t>
                    </w:r>
                    <w:r w:rsidRPr="002C3E20">
                      <w:rPr>
                        <w:rStyle w:val="a3"/>
                        <w:color w:val="000000"/>
                        <w:sz w:val="16"/>
                        <w:szCs w:val="18"/>
                        <w:u w:val="none"/>
                        <w:lang w:val="en-US" w:eastAsia="en-US"/>
                      </w:rPr>
                      <w:t>.</w:t>
                    </w:r>
                    <w:r w:rsidRPr="00315E23">
                      <w:rPr>
                        <w:rStyle w:val="a3"/>
                        <w:color w:val="000000"/>
                        <w:sz w:val="16"/>
                        <w:szCs w:val="18"/>
                        <w:u w:val="none"/>
                        <w:lang w:val="en-US" w:eastAsia="en-US"/>
                      </w:rPr>
                      <w:t>by</w:t>
                    </w:r>
                  </w:hyperlink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16"/>
                      <w:szCs w:val="18"/>
                      <w:lang w:val="en-US" w:eastAsia="en-US"/>
                    </w:rPr>
                  </w:pPr>
                  <w:r w:rsidRPr="006F6499">
                    <w:rPr>
                      <w:sz w:val="16"/>
                      <w:szCs w:val="18"/>
                      <w:lang w:val="be-BY" w:eastAsia="en-US"/>
                    </w:rPr>
                    <w:t xml:space="preserve">Счет </w:t>
                  </w:r>
                  <w:r w:rsidRPr="006F6499">
                    <w:rPr>
                      <w:sz w:val="16"/>
                      <w:szCs w:val="18"/>
                      <w:lang w:val="en-US" w:eastAsia="en-US"/>
                    </w:rPr>
                    <w:t>BY47AKBB36040089606997000000 (</w:t>
                  </w:r>
                  <w:proofErr w:type="spellStart"/>
                  <w:r w:rsidRPr="006F6499">
                    <w:rPr>
                      <w:sz w:val="16"/>
                      <w:szCs w:val="18"/>
                      <w:lang w:eastAsia="en-US"/>
                    </w:rPr>
                    <w:t>бюдж</w:t>
                  </w:r>
                  <w:proofErr w:type="spellEnd"/>
                  <w:r w:rsidRPr="006F6499">
                    <w:rPr>
                      <w:sz w:val="16"/>
                      <w:szCs w:val="18"/>
                      <w:lang w:val="en-US" w:eastAsia="en-US"/>
                    </w:rPr>
                    <w:t>.)</w:t>
                  </w:r>
                </w:p>
                <w:p w:rsidR="00315E23" w:rsidRPr="006F6499" w:rsidRDefault="00315E23" w:rsidP="000A7B32">
                  <w:pPr>
                    <w:spacing w:line="200" w:lineRule="exact"/>
                    <w:ind w:firstLine="34"/>
                    <w:contextualSpacing/>
                    <w:jc w:val="center"/>
                    <w:rPr>
                      <w:sz w:val="16"/>
                      <w:szCs w:val="18"/>
                      <w:lang w:val="be-BY" w:eastAsia="en-US"/>
                    </w:rPr>
                  </w:pPr>
                  <w:r w:rsidRPr="006F6499">
                    <w:rPr>
                      <w:sz w:val="16"/>
                      <w:szCs w:val="18"/>
                      <w:lang w:val="en-US"/>
                    </w:rPr>
                    <w:t>BY</w:t>
                  </w:r>
                  <w:r w:rsidRPr="006F6499">
                    <w:rPr>
                      <w:sz w:val="16"/>
                      <w:szCs w:val="18"/>
                      <w:lang w:val="be-BY"/>
                    </w:rPr>
                    <w:t>91</w:t>
                  </w:r>
                  <w:r w:rsidRPr="006F6499">
                    <w:rPr>
                      <w:sz w:val="16"/>
                      <w:szCs w:val="18"/>
                      <w:lang w:val="en-US"/>
                    </w:rPr>
                    <w:t>AKBB</w:t>
                  </w:r>
                  <w:r w:rsidRPr="006F6499">
                    <w:rPr>
                      <w:color w:val="000000"/>
                      <w:sz w:val="16"/>
                      <w:szCs w:val="18"/>
                      <w:lang w:val="be-BY"/>
                    </w:rPr>
                    <w:t>36320089603397000000 (внебюдж.)</w:t>
                  </w:r>
                </w:p>
                <w:p w:rsidR="00315E23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16"/>
                      <w:szCs w:val="18"/>
                      <w:lang w:val="be-BY" w:eastAsia="en-US"/>
                    </w:rPr>
                  </w:pPr>
                  <w:r w:rsidRPr="006F6499">
                    <w:rPr>
                      <w:sz w:val="16"/>
                      <w:szCs w:val="18"/>
                      <w:lang w:val="be-BY" w:eastAsia="en-US"/>
                    </w:rPr>
                    <w:t xml:space="preserve">Могилевское областное управление №700  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16"/>
                      <w:szCs w:val="18"/>
                      <w:lang w:val="be-BY" w:eastAsia="en-US"/>
                    </w:rPr>
                  </w:pPr>
                  <w:r w:rsidRPr="006F6499">
                    <w:rPr>
                      <w:sz w:val="16"/>
                      <w:szCs w:val="18"/>
                      <w:lang w:val="be-BY" w:eastAsia="en-US"/>
                    </w:rPr>
                    <w:t>ОАО «АСБ Беларусбанк»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sz w:val="16"/>
                      <w:szCs w:val="18"/>
                      <w:lang w:val="be-BY" w:eastAsia="en-US"/>
                    </w:rPr>
                  </w:pPr>
                  <w:r w:rsidRPr="006F6499">
                    <w:rPr>
                      <w:sz w:val="16"/>
                      <w:szCs w:val="16"/>
                      <w:lang w:val="be-BY" w:eastAsia="en-US"/>
                    </w:rPr>
                    <w:t>ВІС</w:t>
                  </w:r>
                  <w:r w:rsidRPr="006F6499">
                    <w:rPr>
                      <w:sz w:val="16"/>
                      <w:szCs w:val="18"/>
                      <w:lang w:val="be-BY" w:eastAsia="en-US"/>
                    </w:rPr>
                    <w:t xml:space="preserve"> </w:t>
                  </w:r>
                  <w:r w:rsidRPr="006F6499">
                    <w:rPr>
                      <w:sz w:val="16"/>
                      <w:szCs w:val="18"/>
                      <w:lang w:val="en-US" w:eastAsia="en-US"/>
                    </w:rPr>
                    <w:t>AKBBBY</w:t>
                  </w:r>
                  <w:r w:rsidRPr="006F6499">
                    <w:rPr>
                      <w:sz w:val="16"/>
                      <w:szCs w:val="18"/>
                      <w:lang w:val="be-BY" w:eastAsia="en-US"/>
                    </w:rPr>
                    <w:t xml:space="preserve">2Х, УНП </w:t>
                  </w:r>
                  <w:r>
                    <w:rPr>
                      <w:sz w:val="16"/>
                      <w:szCs w:val="16"/>
                      <w:lang w:val="be-BY" w:eastAsia="en-US"/>
                    </w:rPr>
                    <w:t>700028436</w:t>
                  </w: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b/>
                      <w:sz w:val="16"/>
                      <w:szCs w:val="16"/>
                      <w:lang w:val="be-BY" w:eastAsia="en-US"/>
                    </w:rPr>
                  </w:pPr>
                </w:p>
                <w:p w:rsidR="00315E23" w:rsidRPr="006F6499" w:rsidRDefault="00315E23" w:rsidP="000A7B32">
                  <w:pPr>
                    <w:spacing w:line="200" w:lineRule="exact"/>
                    <w:contextualSpacing/>
                    <w:jc w:val="center"/>
                    <w:rPr>
                      <w:b/>
                      <w:sz w:val="16"/>
                      <w:szCs w:val="16"/>
                      <w:lang w:val="be-BY" w:eastAsia="en-US"/>
                    </w:rPr>
                  </w:pPr>
                </w:p>
                <w:p w:rsidR="00315E23" w:rsidRPr="006F6499" w:rsidRDefault="00315E23" w:rsidP="000A7B32">
                  <w:pPr>
                    <w:tabs>
                      <w:tab w:val="left" w:pos="945"/>
                    </w:tabs>
                    <w:spacing w:line="200" w:lineRule="exact"/>
                    <w:contextualSpacing/>
                    <w:rPr>
                      <w:b/>
                      <w:sz w:val="16"/>
                      <w:szCs w:val="16"/>
                      <w:lang w:val="be-BY" w:eastAsia="en-US"/>
                    </w:rPr>
                  </w:pPr>
                </w:p>
              </w:tc>
            </w:tr>
          </w:tbl>
          <w:p w:rsidR="00315E23" w:rsidRDefault="00315E23" w:rsidP="000A7B32"/>
        </w:tc>
      </w:tr>
    </w:tbl>
    <w:p w:rsidR="00315E23" w:rsidRDefault="00315E23" w:rsidP="00EE280D">
      <w:pPr>
        <w:spacing w:before="120" w:after="360" w:line="280" w:lineRule="exact"/>
        <w:ind w:left="4253" w:right="176"/>
        <w:rPr>
          <w:sz w:val="30"/>
          <w:szCs w:val="30"/>
        </w:rPr>
      </w:pPr>
      <w:r w:rsidRPr="006138F6">
        <w:rPr>
          <w:sz w:val="30"/>
          <w:szCs w:val="30"/>
        </w:rPr>
        <w:t>Начальникам структурных подразделений городских, районных исполнительных комитетов, местных</w:t>
      </w:r>
      <w:r>
        <w:rPr>
          <w:sz w:val="30"/>
          <w:szCs w:val="30"/>
        </w:rPr>
        <w:t xml:space="preserve"> администраций районов в городе Могилеве, </w:t>
      </w:r>
      <w:r w:rsidRPr="006138F6">
        <w:rPr>
          <w:sz w:val="30"/>
          <w:szCs w:val="30"/>
        </w:rPr>
        <w:t>осуществляющих государственно-властные</w:t>
      </w:r>
      <w:r>
        <w:rPr>
          <w:sz w:val="30"/>
          <w:szCs w:val="30"/>
        </w:rPr>
        <w:t xml:space="preserve"> полномочия в сфере образования</w:t>
      </w:r>
    </w:p>
    <w:p w:rsidR="00315E23" w:rsidRDefault="00315E23" w:rsidP="00B77F7A">
      <w:pPr>
        <w:ind w:right="538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r w:rsidR="00B77F7A">
        <w:rPr>
          <w:sz w:val="30"/>
          <w:szCs w:val="30"/>
        </w:rPr>
        <w:t>дистанционной олимпиады для учителей начальных классов</w:t>
      </w:r>
    </w:p>
    <w:p w:rsidR="00315E23" w:rsidRPr="00440E59" w:rsidRDefault="00315E23" w:rsidP="00315E23">
      <w:pPr>
        <w:spacing w:line="280" w:lineRule="exact"/>
        <w:ind w:right="176"/>
        <w:rPr>
          <w:sz w:val="22"/>
          <w:szCs w:val="30"/>
        </w:rPr>
      </w:pPr>
    </w:p>
    <w:p w:rsidR="00B77F7A" w:rsidRDefault="00315E23" w:rsidP="00093342">
      <w:pPr>
        <w:ind w:firstLine="709"/>
        <w:contextualSpacing/>
        <w:jc w:val="both"/>
        <w:rPr>
          <w:sz w:val="30"/>
          <w:szCs w:val="30"/>
        </w:rPr>
      </w:pPr>
      <w:r w:rsidRPr="00652439">
        <w:rPr>
          <w:sz w:val="30"/>
          <w:szCs w:val="30"/>
        </w:rPr>
        <w:t>Учреждение образования «Могилевский государственный областной институт разв</w:t>
      </w:r>
      <w:r w:rsidR="007F4452">
        <w:rPr>
          <w:sz w:val="30"/>
          <w:szCs w:val="30"/>
        </w:rPr>
        <w:t xml:space="preserve">ития образования» </w:t>
      </w:r>
      <w:r w:rsidR="002D3C60">
        <w:rPr>
          <w:sz w:val="30"/>
          <w:szCs w:val="30"/>
        </w:rPr>
        <w:t xml:space="preserve">информирует о </w:t>
      </w:r>
      <w:r w:rsidR="00B77F7A">
        <w:rPr>
          <w:sz w:val="30"/>
          <w:szCs w:val="30"/>
        </w:rPr>
        <w:t xml:space="preserve">том, что 03.11.2021, 04.11.2021, 05.11.2021 </w:t>
      </w:r>
      <w:r w:rsidR="00093342">
        <w:rPr>
          <w:sz w:val="30"/>
          <w:szCs w:val="30"/>
        </w:rPr>
        <w:t xml:space="preserve">с </w:t>
      </w:r>
      <w:r w:rsidR="00093342">
        <w:rPr>
          <w:rFonts w:eastAsia="Calibri"/>
          <w:sz w:val="30"/>
          <w:szCs w:val="30"/>
        </w:rPr>
        <w:t xml:space="preserve">11.30 до 13.00 </w:t>
      </w:r>
      <w:r w:rsidR="00B77F7A">
        <w:rPr>
          <w:sz w:val="30"/>
          <w:szCs w:val="30"/>
        </w:rPr>
        <w:t>будет проходить дистанционная олимпиада для учителей начальных классов.</w:t>
      </w:r>
    </w:p>
    <w:p w:rsidR="00B77F7A" w:rsidRDefault="00B77F7A" w:rsidP="00F850F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этим необходимо организовать проведение дистанционной олимпиады на базе учреждений образования в соответствии с Положением о проведении дистанционной олимпиады д</w:t>
      </w:r>
      <w:r w:rsidR="00734BC4">
        <w:rPr>
          <w:sz w:val="30"/>
          <w:szCs w:val="30"/>
        </w:rPr>
        <w:t>ля учителей начальных классов (П</w:t>
      </w:r>
      <w:r>
        <w:rPr>
          <w:sz w:val="30"/>
          <w:szCs w:val="30"/>
        </w:rPr>
        <w:t>риложение)</w:t>
      </w:r>
      <w:r w:rsidR="00093342">
        <w:rPr>
          <w:sz w:val="30"/>
          <w:szCs w:val="30"/>
        </w:rPr>
        <w:t>.</w:t>
      </w:r>
    </w:p>
    <w:p w:rsidR="002B3D33" w:rsidRPr="00E747F8" w:rsidRDefault="002B3D33" w:rsidP="00E747F8">
      <w:pPr>
        <w:pStyle w:val="a8"/>
        <w:ind w:left="0" w:firstLine="709"/>
        <w:contextualSpacing/>
        <w:jc w:val="both"/>
        <w:rPr>
          <w:sz w:val="30"/>
          <w:szCs w:val="30"/>
          <w:lang w:val="ru-RU" w:eastAsia="ru-RU" w:bidi="ru-RU"/>
        </w:rPr>
      </w:pPr>
      <w:r>
        <w:rPr>
          <w:sz w:val="30"/>
          <w:szCs w:val="30"/>
          <w:lang w:val="be-BY"/>
        </w:rPr>
        <w:t>Просим довести данную информац</w:t>
      </w:r>
      <w:r w:rsidR="009746E9">
        <w:rPr>
          <w:sz w:val="30"/>
          <w:szCs w:val="30"/>
          <w:lang w:val="be-BY"/>
        </w:rPr>
        <w:t>ию до сведения заинтересованных</w:t>
      </w:r>
      <w:r w:rsidR="002C3E20">
        <w:rPr>
          <w:sz w:val="30"/>
          <w:szCs w:val="30"/>
          <w:lang w:val="be-BY"/>
        </w:rPr>
        <w:t>.</w:t>
      </w:r>
    </w:p>
    <w:p w:rsidR="00403130" w:rsidRDefault="00403130" w:rsidP="00315E23">
      <w:pPr>
        <w:shd w:val="clear" w:color="auto" w:fill="FFFFFF"/>
        <w:jc w:val="both"/>
        <w:rPr>
          <w:sz w:val="28"/>
          <w:szCs w:val="28"/>
        </w:rPr>
      </w:pPr>
    </w:p>
    <w:p w:rsidR="00B77F7A" w:rsidRDefault="00B77F7A" w:rsidP="00315E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на 3 л. в 1 экз.</w:t>
      </w:r>
    </w:p>
    <w:p w:rsidR="00F850F9" w:rsidRDefault="00F850F9" w:rsidP="00315E23">
      <w:pPr>
        <w:shd w:val="clear" w:color="auto" w:fill="FFFFFF"/>
        <w:jc w:val="both"/>
        <w:rPr>
          <w:sz w:val="28"/>
          <w:szCs w:val="28"/>
        </w:rPr>
      </w:pPr>
    </w:p>
    <w:p w:rsidR="00B77F7A" w:rsidRDefault="00B77F7A" w:rsidP="00315E23">
      <w:pPr>
        <w:shd w:val="clear" w:color="auto" w:fill="FFFFFF"/>
        <w:jc w:val="both"/>
        <w:rPr>
          <w:sz w:val="28"/>
          <w:szCs w:val="28"/>
        </w:rPr>
      </w:pPr>
    </w:p>
    <w:p w:rsidR="00391A45" w:rsidRDefault="00680AC6" w:rsidP="00315E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института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М.М.</w:t>
      </w:r>
      <w:r w:rsidR="007F4452">
        <w:rPr>
          <w:sz w:val="28"/>
          <w:szCs w:val="28"/>
        </w:rPr>
        <w:t>Жудро</w:t>
      </w:r>
      <w:proofErr w:type="spellEnd"/>
    </w:p>
    <w:p w:rsidR="00440E59" w:rsidRDefault="00440E59" w:rsidP="00315E23">
      <w:pPr>
        <w:shd w:val="clear" w:color="auto" w:fill="FFFFFF"/>
        <w:jc w:val="both"/>
        <w:rPr>
          <w:szCs w:val="28"/>
        </w:rPr>
      </w:pPr>
    </w:p>
    <w:p w:rsidR="00093342" w:rsidRDefault="00093342" w:rsidP="00315E23">
      <w:pPr>
        <w:shd w:val="clear" w:color="auto" w:fill="FFFFFF"/>
        <w:jc w:val="both"/>
        <w:rPr>
          <w:szCs w:val="28"/>
        </w:rPr>
      </w:pPr>
    </w:p>
    <w:p w:rsidR="00093342" w:rsidRDefault="00093342" w:rsidP="00315E23">
      <w:pPr>
        <w:shd w:val="clear" w:color="auto" w:fill="FFFFFF"/>
        <w:jc w:val="both"/>
        <w:rPr>
          <w:szCs w:val="28"/>
        </w:rPr>
      </w:pPr>
    </w:p>
    <w:p w:rsidR="00093342" w:rsidRDefault="00093342" w:rsidP="00315E23">
      <w:pPr>
        <w:shd w:val="clear" w:color="auto" w:fill="FFFFFF"/>
        <w:jc w:val="both"/>
        <w:rPr>
          <w:szCs w:val="28"/>
        </w:rPr>
      </w:pPr>
    </w:p>
    <w:p w:rsidR="00093342" w:rsidRDefault="00093342" w:rsidP="00315E23">
      <w:pPr>
        <w:shd w:val="clear" w:color="auto" w:fill="FFFFFF"/>
        <w:jc w:val="both"/>
        <w:rPr>
          <w:szCs w:val="28"/>
        </w:rPr>
      </w:pPr>
    </w:p>
    <w:p w:rsidR="00B65278" w:rsidRDefault="00B65278" w:rsidP="00315E23">
      <w:pPr>
        <w:shd w:val="clear" w:color="auto" w:fill="FFFFFF"/>
        <w:jc w:val="both"/>
        <w:rPr>
          <w:szCs w:val="28"/>
        </w:rPr>
      </w:pPr>
    </w:p>
    <w:p w:rsidR="008A0246" w:rsidRDefault="00831BAD" w:rsidP="00315E23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14</w:t>
      </w:r>
      <w:r w:rsidR="00275DDF">
        <w:rPr>
          <w:sz w:val="18"/>
          <w:szCs w:val="18"/>
        </w:rPr>
        <w:t xml:space="preserve"> Демьянович</w:t>
      </w:r>
      <w:r w:rsidR="00315E23" w:rsidRPr="006C7318">
        <w:rPr>
          <w:sz w:val="18"/>
          <w:szCs w:val="18"/>
        </w:rPr>
        <w:t xml:space="preserve"> 7</w:t>
      </w:r>
      <w:r w:rsidR="00440E59">
        <w:rPr>
          <w:sz w:val="18"/>
          <w:szCs w:val="18"/>
        </w:rPr>
        <w:t>4 08 59</w:t>
      </w:r>
    </w:p>
    <w:p w:rsidR="00093342" w:rsidRDefault="00093342" w:rsidP="00093342">
      <w:pPr>
        <w:shd w:val="clear" w:color="auto" w:fill="FFFFFF"/>
        <w:jc w:val="right"/>
        <w:rPr>
          <w:sz w:val="28"/>
          <w:szCs w:val="28"/>
        </w:rPr>
      </w:pPr>
      <w:r w:rsidRPr="00093342">
        <w:rPr>
          <w:sz w:val="28"/>
          <w:szCs w:val="28"/>
        </w:rPr>
        <w:lastRenderedPageBreak/>
        <w:t>Приложение</w:t>
      </w:r>
    </w:p>
    <w:p w:rsidR="00093342" w:rsidRPr="00140B94" w:rsidRDefault="00093342" w:rsidP="00093342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r>
        <w:rPr>
          <w:rFonts w:eastAsia="Calibri"/>
          <w:sz w:val="30"/>
          <w:szCs w:val="30"/>
        </w:rPr>
        <w:t xml:space="preserve">ПОЛОЖЕНИЕ о </w:t>
      </w:r>
      <w:r w:rsidRPr="00140B94">
        <w:rPr>
          <w:rFonts w:eastAsia="Calibri"/>
          <w:sz w:val="30"/>
          <w:szCs w:val="30"/>
        </w:rPr>
        <w:t>проведени</w:t>
      </w:r>
      <w:r>
        <w:rPr>
          <w:rFonts w:eastAsia="Calibri"/>
          <w:sz w:val="30"/>
          <w:szCs w:val="30"/>
        </w:rPr>
        <w:t>и</w:t>
      </w:r>
    </w:p>
    <w:p w:rsidR="00093342" w:rsidRDefault="00093342" w:rsidP="00093342">
      <w:pPr>
        <w:spacing w:line="280" w:lineRule="exact"/>
        <w:rPr>
          <w:rFonts w:eastAsia="Calibri"/>
          <w:sz w:val="30"/>
          <w:szCs w:val="30"/>
        </w:rPr>
      </w:pPr>
      <w:r w:rsidRPr="00757AD5">
        <w:rPr>
          <w:rFonts w:eastAsia="Calibri"/>
          <w:sz w:val="30"/>
          <w:szCs w:val="30"/>
        </w:rPr>
        <w:t>дистанционной олимпиад</w:t>
      </w:r>
      <w:r>
        <w:rPr>
          <w:rFonts w:eastAsia="Calibri"/>
          <w:sz w:val="30"/>
          <w:szCs w:val="30"/>
        </w:rPr>
        <w:t>ы</w:t>
      </w:r>
    </w:p>
    <w:p w:rsidR="00093342" w:rsidRPr="00140B94" w:rsidRDefault="00093342" w:rsidP="00093342">
      <w:pPr>
        <w:spacing w:line="280" w:lineRule="exact"/>
        <w:rPr>
          <w:rFonts w:eastAsia="Calibri"/>
          <w:sz w:val="30"/>
          <w:szCs w:val="30"/>
        </w:rPr>
      </w:pPr>
      <w:r w:rsidRPr="00757AD5">
        <w:rPr>
          <w:rFonts w:eastAsia="Calibri"/>
          <w:sz w:val="30"/>
          <w:szCs w:val="30"/>
        </w:rPr>
        <w:t xml:space="preserve">для </w:t>
      </w:r>
      <w:r>
        <w:rPr>
          <w:rFonts w:eastAsia="Calibri"/>
          <w:sz w:val="30"/>
          <w:szCs w:val="30"/>
        </w:rPr>
        <w:t>учителей начальных классов</w:t>
      </w:r>
    </w:p>
    <w:p w:rsidR="00093342" w:rsidRPr="00140B94" w:rsidRDefault="00093342" w:rsidP="00093342">
      <w:pPr>
        <w:rPr>
          <w:rFonts w:eastAsia="Calibri"/>
          <w:sz w:val="30"/>
          <w:szCs w:val="30"/>
        </w:rPr>
      </w:pPr>
    </w:p>
    <w:p w:rsidR="00093342" w:rsidRPr="00785FE9" w:rsidRDefault="00093342" w:rsidP="00093342">
      <w:pPr>
        <w:pStyle w:val="ad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785FE9">
        <w:rPr>
          <w:sz w:val="30"/>
          <w:szCs w:val="30"/>
        </w:rPr>
        <w:t>Общие положения</w:t>
      </w:r>
    </w:p>
    <w:p w:rsidR="00093342" w:rsidRPr="00785FE9" w:rsidRDefault="00093342" w:rsidP="00093342">
      <w:pPr>
        <w:pStyle w:val="ad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785FE9">
        <w:rPr>
          <w:sz w:val="30"/>
          <w:szCs w:val="30"/>
        </w:rPr>
        <w:t>Настоящее положение о</w:t>
      </w:r>
      <w:r>
        <w:rPr>
          <w:sz w:val="30"/>
          <w:szCs w:val="30"/>
        </w:rPr>
        <w:t>пределяет порядок организации и </w:t>
      </w:r>
      <w:r w:rsidRPr="00785FE9">
        <w:rPr>
          <w:sz w:val="30"/>
          <w:szCs w:val="30"/>
        </w:rPr>
        <w:t>проведения дистанционной олимпи</w:t>
      </w:r>
      <w:r>
        <w:rPr>
          <w:sz w:val="30"/>
          <w:szCs w:val="30"/>
        </w:rPr>
        <w:t>ады для учителей начальных классов</w:t>
      </w:r>
      <w:r w:rsidRPr="00785FE9">
        <w:rPr>
          <w:sz w:val="30"/>
          <w:szCs w:val="30"/>
        </w:rPr>
        <w:t xml:space="preserve"> (далее – Олимпиада), ее организационное, методическое обеспечение, порядок участия </w:t>
      </w:r>
      <w:r>
        <w:rPr>
          <w:sz w:val="30"/>
          <w:szCs w:val="30"/>
        </w:rPr>
        <w:t>и</w:t>
      </w:r>
      <w:r w:rsidRPr="00785FE9">
        <w:rPr>
          <w:sz w:val="30"/>
          <w:szCs w:val="30"/>
        </w:rPr>
        <w:t xml:space="preserve"> определения победителей.</w:t>
      </w:r>
    </w:p>
    <w:p w:rsidR="00093342" w:rsidRPr="00785FE9" w:rsidRDefault="00093342" w:rsidP="00093342">
      <w:pPr>
        <w:pStyle w:val="ad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785FE9">
        <w:rPr>
          <w:sz w:val="30"/>
          <w:szCs w:val="30"/>
        </w:rPr>
        <w:t>Организатором Олимпиады является учреждение образования «Могилевский государственный областной институт развития образования»</w:t>
      </w:r>
      <w:r w:rsidR="00734BC4">
        <w:rPr>
          <w:sz w:val="30"/>
          <w:szCs w:val="30"/>
        </w:rPr>
        <w:t xml:space="preserve"> (далее – УО «МГОИРО»)</w:t>
      </w:r>
      <w:r w:rsidRPr="00785FE9">
        <w:rPr>
          <w:sz w:val="30"/>
          <w:szCs w:val="30"/>
        </w:rPr>
        <w:t>.</w:t>
      </w:r>
    </w:p>
    <w:p w:rsidR="00093342" w:rsidRPr="00785FE9" w:rsidRDefault="00093342" w:rsidP="00093342">
      <w:pPr>
        <w:pStyle w:val="ad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785FE9">
        <w:rPr>
          <w:sz w:val="30"/>
          <w:szCs w:val="30"/>
        </w:rPr>
        <w:t xml:space="preserve">Основными целями и задачами Олимпиады является </w:t>
      </w:r>
      <w:r>
        <w:rPr>
          <w:sz w:val="30"/>
          <w:szCs w:val="30"/>
        </w:rPr>
        <w:t>развитие профессиональной компетентности учителей начальных классов.</w:t>
      </w:r>
    </w:p>
    <w:p w:rsidR="00093342" w:rsidRPr="00785FE9" w:rsidRDefault="00093342" w:rsidP="00093342">
      <w:pPr>
        <w:pStyle w:val="ad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785FE9">
        <w:rPr>
          <w:sz w:val="30"/>
          <w:szCs w:val="30"/>
        </w:rPr>
        <w:t>Олимпиада проводится в один этап.</w:t>
      </w:r>
    </w:p>
    <w:p w:rsidR="00093342" w:rsidRPr="00785FE9" w:rsidRDefault="00093342" w:rsidP="00093342">
      <w:pPr>
        <w:pStyle w:val="ad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785FE9">
        <w:rPr>
          <w:sz w:val="30"/>
          <w:szCs w:val="30"/>
        </w:rPr>
        <w:t xml:space="preserve">Олимпиада проводится для </w:t>
      </w:r>
      <w:r>
        <w:rPr>
          <w:sz w:val="30"/>
          <w:szCs w:val="30"/>
        </w:rPr>
        <w:t>учителей начальных классов</w:t>
      </w:r>
      <w:r w:rsidRPr="00785FE9">
        <w:rPr>
          <w:sz w:val="30"/>
          <w:szCs w:val="30"/>
        </w:rPr>
        <w:t>.</w:t>
      </w:r>
    </w:p>
    <w:p w:rsidR="00093342" w:rsidRPr="00785FE9" w:rsidRDefault="00093342" w:rsidP="00093342">
      <w:pPr>
        <w:pStyle w:val="ad"/>
        <w:numPr>
          <w:ilvl w:val="0"/>
          <w:numId w:val="2"/>
        </w:numPr>
        <w:ind w:left="0" w:firstLine="709"/>
        <w:jc w:val="both"/>
        <w:rPr>
          <w:rFonts w:eastAsia="Calibri"/>
          <w:sz w:val="30"/>
          <w:szCs w:val="30"/>
        </w:rPr>
      </w:pPr>
      <w:r w:rsidRPr="00785FE9">
        <w:rPr>
          <w:rFonts w:eastAsia="Calibri"/>
          <w:sz w:val="30"/>
          <w:szCs w:val="30"/>
        </w:rPr>
        <w:t>Оргкомитет олимпиады:</w:t>
      </w:r>
    </w:p>
    <w:p w:rsidR="00093342" w:rsidRPr="008C3F95" w:rsidRDefault="00093342" w:rsidP="00093342">
      <w:pPr>
        <w:pStyle w:val="a8"/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30"/>
          <w:szCs w:val="30"/>
          <w:lang w:val="ru-RU"/>
        </w:rPr>
      </w:pPr>
      <w:proofErr w:type="gramStart"/>
      <w:r w:rsidRPr="008C3F95">
        <w:rPr>
          <w:rFonts w:eastAsia="Calibri"/>
          <w:sz w:val="30"/>
          <w:szCs w:val="30"/>
          <w:lang w:val="ru-RU"/>
        </w:rPr>
        <w:t>разрабатывает и утверждает</w:t>
      </w:r>
      <w:proofErr w:type="gramEnd"/>
      <w:r w:rsidRPr="008C3F95">
        <w:rPr>
          <w:rFonts w:eastAsia="Calibri"/>
          <w:sz w:val="30"/>
          <w:szCs w:val="30"/>
          <w:lang w:val="ru-RU"/>
        </w:rPr>
        <w:t xml:space="preserve"> программу проведения </w:t>
      </w:r>
      <w:r>
        <w:rPr>
          <w:rFonts w:eastAsia="Calibri"/>
          <w:sz w:val="30"/>
          <w:szCs w:val="30"/>
          <w:lang w:val="ru-RU"/>
        </w:rPr>
        <w:t>Олимпиады</w:t>
      </w:r>
      <w:r w:rsidRPr="008C3F95">
        <w:rPr>
          <w:rFonts w:eastAsia="Calibri"/>
          <w:sz w:val="30"/>
          <w:szCs w:val="30"/>
          <w:lang w:val="ru-RU"/>
        </w:rPr>
        <w:t>;</w:t>
      </w:r>
    </w:p>
    <w:p w:rsidR="00093342" w:rsidRPr="008C3F95" w:rsidRDefault="00093342" w:rsidP="00093342">
      <w:pPr>
        <w:pStyle w:val="a8"/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30"/>
          <w:szCs w:val="30"/>
          <w:lang w:val="ru-RU"/>
        </w:rPr>
      </w:pPr>
      <w:proofErr w:type="gramStart"/>
      <w:r w:rsidRPr="008C3F95">
        <w:rPr>
          <w:rFonts w:eastAsia="Calibri"/>
          <w:sz w:val="30"/>
          <w:szCs w:val="30"/>
          <w:lang w:val="ru-RU"/>
        </w:rPr>
        <w:t>формирует и утверждает</w:t>
      </w:r>
      <w:proofErr w:type="gramEnd"/>
      <w:r w:rsidRPr="008C3F95">
        <w:rPr>
          <w:rFonts w:eastAsia="Calibri"/>
          <w:sz w:val="30"/>
          <w:szCs w:val="30"/>
          <w:lang w:val="ru-RU"/>
        </w:rPr>
        <w:t xml:space="preserve"> состав жюри Олимпиады;</w:t>
      </w:r>
    </w:p>
    <w:p w:rsidR="00093342" w:rsidRPr="008C3F95" w:rsidRDefault="00093342" w:rsidP="00093342">
      <w:pPr>
        <w:pStyle w:val="a8"/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30"/>
          <w:szCs w:val="30"/>
          <w:lang w:val="ru-RU"/>
        </w:rPr>
      </w:pPr>
      <w:r w:rsidRPr="008C3F95">
        <w:rPr>
          <w:rFonts w:eastAsia="Calibri"/>
          <w:sz w:val="30"/>
          <w:szCs w:val="30"/>
          <w:lang w:val="ru-RU"/>
        </w:rPr>
        <w:t>совместно с членами жюри обеспечивает награждение победителей;</w:t>
      </w:r>
    </w:p>
    <w:p w:rsidR="00093342" w:rsidRPr="00B63D08" w:rsidRDefault="00093342" w:rsidP="00093342">
      <w:pPr>
        <w:pStyle w:val="a8"/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30"/>
          <w:szCs w:val="30"/>
        </w:rPr>
      </w:pPr>
      <w:proofErr w:type="spellStart"/>
      <w:r w:rsidRPr="00B63D08">
        <w:rPr>
          <w:rFonts w:eastAsia="Calibri"/>
          <w:sz w:val="30"/>
          <w:szCs w:val="30"/>
        </w:rPr>
        <w:t>осуществляет</w:t>
      </w:r>
      <w:proofErr w:type="spellEnd"/>
      <w:r w:rsidRPr="00B63D08">
        <w:rPr>
          <w:rFonts w:eastAsia="Calibri"/>
          <w:sz w:val="30"/>
          <w:szCs w:val="30"/>
        </w:rPr>
        <w:t xml:space="preserve"> </w:t>
      </w:r>
      <w:proofErr w:type="spellStart"/>
      <w:r w:rsidRPr="00B63D08">
        <w:rPr>
          <w:rFonts w:eastAsia="Calibri"/>
          <w:sz w:val="30"/>
          <w:szCs w:val="30"/>
        </w:rPr>
        <w:t>анализ</w:t>
      </w:r>
      <w:proofErr w:type="spellEnd"/>
      <w:r w:rsidRPr="00B63D08">
        <w:rPr>
          <w:rFonts w:eastAsia="Calibri"/>
          <w:sz w:val="30"/>
          <w:szCs w:val="30"/>
        </w:rPr>
        <w:t xml:space="preserve"> </w:t>
      </w:r>
      <w:proofErr w:type="spellStart"/>
      <w:r w:rsidRPr="00B63D08">
        <w:rPr>
          <w:rFonts w:eastAsia="Calibri"/>
          <w:sz w:val="30"/>
          <w:szCs w:val="30"/>
        </w:rPr>
        <w:t>результатов</w:t>
      </w:r>
      <w:proofErr w:type="spellEnd"/>
      <w:r w:rsidRPr="00B63D08">
        <w:rPr>
          <w:rFonts w:eastAsia="Calibri"/>
          <w:sz w:val="30"/>
          <w:szCs w:val="30"/>
        </w:rPr>
        <w:t xml:space="preserve"> </w:t>
      </w:r>
      <w:proofErr w:type="spellStart"/>
      <w:r w:rsidRPr="00B63D08">
        <w:rPr>
          <w:rFonts w:eastAsia="Calibri"/>
          <w:sz w:val="30"/>
          <w:szCs w:val="30"/>
        </w:rPr>
        <w:t>Олимпиады</w:t>
      </w:r>
      <w:proofErr w:type="spellEnd"/>
      <w:r w:rsidRPr="00B63D08">
        <w:rPr>
          <w:rFonts w:eastAsia="Calibri"/>
          <w:sz w:val="30"/>
          <w:szCs w:val="30"/>
        </w:rPr>
        <w:t>;</w:t>
      </w:r>
    </w:p>
    <w:p w:rsidR="00093342" w:rsidRPr="00140B94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2.5. </w:t>
      </w:r>
      <w:r w:rsidRPr="00140B94">
        <w:rPr>
          <w:rFonts w:eastAsia="Calibri"/>
          <w:sz w:val="30"/>
          <w:szCs w:val="30"/>
        </w:rPr>
        <w:t xml:space="preserve">освещает проведение и результаты </w:t>
      </w:r>
      <w:r>
        <w:rPr>
          <w:rFonts w:eastAsia="Calibri"/>
          <w:sz w:val="30"/>
          <w:szCs w:val="30"/>
        </w:rPr>
        <w:t>О</w:t>
      </w:r>
      <w:r w:rsidRPr="00140B94">
        <w:rPr>
          <w:rFonts w:eastAsia="Calibri"/>
          <w:sz w:val="30"/>
          <w:szCs w:val="30"/>
        </w:rPr>
        <w:t>лимпиады в средствах массовой информации.</w:t>
      </w:r>
    </w:p>
    <w:p w:rsidR="00093342" w:rsidRPr="00140B94" w:rsidRDefault="00093342" w:rsidP="00093342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</w:t>
      </w:r>
      <w:r w:rsidRPr="00140B94">
        <w:rPr>
          <w:rFonts w:eastAsia="Calibri"/>
          <w:sz w:val="30"/>
          <w:szCs w:val="30"/>
        </w:rPr>
        <w:t xml:space="preserve">. Проведение </w:t>
      </w:r>
      <w:r>
        <w:rPr>
          <w:rFonts w:eastAsia="Calibri"/>
          <w:sz w:val="30"/>
          <w:szCs w:val="30"/>
        </w:rPr>
        <w:t>О</w:t>
      </w:r>
      <w:r w:rsidRPr="00140B94">
        <w:rPr>
          <w:rFonts w:eastAsia="Calibri"/>
          <w:sz w:val="30"/>
          <w:szCs w:val="30"/>
        </w:rPr>
        <w:t>лимпиады:</w:t>
      </w:r>
    </w:p>
    <w:p w:rsidR="00093342" w:rsidRDefault="00093342" w:rsidP="00093342">
      <w:pPr>
        <w:tabs>
          <w:tab w:val="left" w:pos="1418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3.1. количество участников Олимпиады не ограничено;</w:t>
      </w:r>
    </w:p>
    <w:p w:rsidR="00093342" w:rsidRPr="00B63D08" w:rsidRDefault="00093342" w:rsidP="006E5099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3.2. </w:t>
      </w:r>
      <w:r w:rsidR="006E5099" w:rsidRPr="00B63D08">
        <w:rPr>
          <w:rFonts w:eastAsia="Calibri"/>
          <w:sz w:val="30"/>
          <w:szCs w:val="30"/>
        </w:rPr>
        <w:t xml:space="preserve">с участниками олимпиады </w:t>
      </w:r>
      <w:r w:rsidRPr="00B63D08">
        <w:rPr>
          <w:rFonts w:eastAsia="Calibri"/>
          <w:sz w:val="30"/>
          <w:szCs w:val="30"/>
        </w:rPr>
        <w:t xml:space="preserve">проводится инструктаж </w:t>
      </w:r>
      <w:r w:rsidR="006E5099" w:rsidRPr="006E5099">
        <w:rPr>
          <w:rFonts w:eastAsia="Calibri"/>
          <w:sz w:val="30"/>
          <w:szCs w:val="30"/>
        </w:rPr>
        <w:t>по охране</w:t>
      </w:r>
      <w:r w:rsidR="006E5099">
        <w:rPr>
          <w:rFonts w:eastAsia="Calibri"/>
          <w:sz w:val="30"/>
          <w:szCs w:val="30"/>
        </w:rPr>
        <w:t xml:space="preserve"> </w:t>
      </w:r>
      <w:r w:rsidR="006E5099" w:rsidRPr="006E5099">
        <w:rPr>
          <w:rFonts w:eastAsia="Calibri"/>
          <w:sz w:val="30"/>
          <w:szCs w:val="30"/>
        </w:rPr>
        <w:t>труда при работе с персональными электронными</w:t>
      </w:r>
      <w:r w:rsidR="006E5099">
        <w:rPr>
          <w:rFonts w:eastAsia="Calibri"/>
          <w:sz w:val="30"/>
          <w:szCs w:val="30"/>
        </w:rPr>
        <w:t xml:space="preserve"> </w:t>
      </w:r>
      <w:r w:rsidR="006E5099" w:rsidRPr="006E5099">
        <w:rPr>
          <w:rFonts w:eastAsia="Calibri"/>
          <w:sz w:val="30"/>
          <w:szCs w:val="30"/>
        </w:rPr>
        <w:t>вычислительными машинами</w:t>
      </w:r>
      <w:r w:rsidRPr="006E5099">
        <w:rPr>
          <w:rFonts w:eastAsia="Calibri"/>
          <w:sz w:val="30"/>
          <w:szCs w:val="30"/>
        </w:rPr>
        <w:t>;</w:t>
      </w:r>
    </w:p>
    <w:p w:rsidR="00093342" w:rsidRPr="00140B94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</w:t>
      </w:r>
      <w:r w:rsidRPr="00B63D08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3</w:t>
      </w:r>
      <w:r w:rsidRPr="00B63D08">
        <w:rPr>
          <w:rFonts w:eastAsia="Calibri"/>
          <w:sz w:val="30"/>
          <w:szCs w:val="30"/>
        </w:rPr>
        <w:t>. осуществляется ознакомление с прав</w:t>
      </w:r>
      <w:r w:rsidR="00734BC4">
        <w:rPr>
          <w:rFonts w:eastAsia="Calibri"/>
          <w:sz w:val="30"/>
          <w:szCs w:val="30"/>
        </w:rPr>
        <w:t>ами и обязанностями участников О</w:t>
      </w:r>
      <w:r w:rsidRPr="00B63D08">
        <w:rPr>
          <w:rFonts w:eastAsia="Calibri"/>
          <w:sz w:val="30"/>
          <w:szCs w:val="30"/>
        </w:rPr>
        <w:t>лимпиады</w:t>
      </w:r>
      <w:r>
        <w:rPr>
          <w:rFonts w:eastAsia="Calibri"/>
          <w:sz w:val="30"/>
          <w:szCs w:val="30"/>
        </w:rPr>
        <w:t>;</w:t>
      </w:r>
    </w:p>
    <w:p w:rsidR="00093342" w:rsidRPr="00140B94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3.4. </w:t>
      </w:r>
      <w:r w:rsidRPr="00140B94">
        <w:rPr>
          <w:rFonts w:eastAsia="Calibri"/>
          <w:sz w:val="30"/>
          <w:szCs w:val="30"/>
        </w:rPr>
        <w:t>при возникновении технической неисправности или выходе из строя персонального компьютера необходимо предоставить участн</w:t>
      </w:r>
      <w:r>
        <w:rPr>
          <w:rFonts w:eastAsia="Calibri"/>
          <w:sz w:val="30"/>
          <w:szCs w:val="30"/>
        </w:rPr>
        <w:t>ику запасной компьютер, а также</w:t>
      </w:r>
      <w:r w:rsidRPr="00140B94">
        <w:rPr>
          <w:rFonts w:eastAsia="Calibri"/>
          <w:sz w:val="30"/>
          <w:szCs w:val="30"/>
        </w:rPr>
        <w:t xml:space="preserve"> участнику предоставляется соответствующее дополнительное время на выполнение задания;</w:t>
      </w:r>
    </w:p>
    <w:p w:rsidR="00093342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3.7. </w:t>
      </w:r>
      <w:r w:rsidRPr="00140B94">
        <w:rPr>
          <w:rFonts w:eastAsia="Calibri"/>
          <w:sz w:val="30"/>
          <w:szCs w:val="30"/>
        </w:rPr>
        <w:t>продолжительность выполнения олимпиадных заданий составляет</w:t>
      </w:r>
      <w:r>
        <w:rPr>
          <w:rFonts w:eastAsia="Calibri"/>
          <w:sz w:val="30"/>
          <w:szCs w:val="30"/>
        </w:rPr>
        <w:t xml:space="preserve"> </w:t>
      </w:r>
      <w:r w:rsidRPr="006E5099">
        <w:rPr>
          <w:rFonts w:eastAsia="Calibri"/>
          <w:sz w:val="30"/>
          <w:szCs w:val="30"/>
        </w:rPr>
        <w:t>90 минут;</w:t>
      </w:r>
    </w:p>
    <w:p w:rsidR="00093342" w:rsidRDefault="00734BC4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3.8. выполнить задания О</w:t>
      </w:r>
      <w:r w:rsidR="00093342">
        <w:rPr>
          <w:rFonts w:eastAsia="Calibri"/>
          <w:sz w:val="30"/>
          <w:szCs w:val="30"/>
        </w:rPr>
        <w:t>лимпиады можно в один из дней (по выбору) 3 ноября, 4 ноября или 5 ноября с 11.30 до 13.00.</w:t>
      </w:r>
    </w:p>
    <w:p w:rsidR="00093342" w:rsidRDefault="00093342" w:rsidP="00093342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 xml:space="preserve">3.8. ссылки на олимпиадные задания будут опубликованы на сайте </w:t>
      </w:r>
      <w:r w:rsidR="00734BC4">
        <w:rPr>
          <w:sz w:val="30"/>
          <w:szCs w:val="30"/>
        </w:rPr>
        <w:t>УО «МГОИРО»</w:t>
      </w:r>
      <w:r>
        <w:rPr>
          <w:rFonts w:eastAsia="Calibri"/>
          <w:sz w:val="30"/>
          <w:szCs w:val="30"/>
        </w:rPr>
        <w:t xml:space="preserve"> (</w:t>
      </w:r>
      <w:hyperlink r:id="rId12" w:history="1">
        <w:r w:rsidRPr="004A36C4">
          <w:rPr>
            <w:rStyle w:val="a3"/>
            <w:rFonts w:eastAsia="Calibri"/>
            <w:sz w:val="30"/>
            <w:szCs w:val="30"/>
          </w:rPr>
          <w:t>http://www.mogileviro.by/</w:t>
        </w:r>
      </w:hyperlink>
      <w:r>
        <w:rPr>
          <w:rFonts w:eastAsia="Calibri"/>
          <w:sz w:val="30"/>
          <w:szCs w:val="30"/>
        </w:rPr>
        <w:t>) за 60 минут до начала дистанционной олимпиады.</w:t>
      </w:r>
    </w:p>
    <w:p w:rsidR="00093342" w:rsidRPr="00984B8D" w:rsidRDefault="00093342" w:rsidP="00093342">
      <w:pPr>
        <w:pStyle w:val="ad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4. </w:t>
      </w:r>
      <w:r w:rsidRPr="00984B8D">
        <w:rPr>
          <w:rFonts w:eastAsia="Calibri"/>
          <w:sz w:val="30"/>
          <w:szCs w:val="30"/>
        </w:rPr>
        <w:t>Порядок выполнения участниками олимпиадных заданий:</w:t>
      </w:r>
    </w:p>
    <w:p w:rsidR="00093342" w:rsidRPr="00984B8D" w:rsidRDefault="00093342" w:rsidP="00093342">
      <w:pPr>
        <w:pStyle w:val="ad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4</w:t>
      </w:r>
      <w:r w:rsidRPr="00984B8D">
        <w:rPr>
          <w:rFonts w:eastAsia="Calibri"/>
          <w:sz w:val="30"/>
          <w:szCs w:val="30"/>
        </w:rPr>
        <w:t>.1. Олимпиада проводится в один этап на базе учреждений образо</w:t>
      </w:r>
      <w:r w:rsidR="0083654F">
        <w:rPr>
          <w:rFonts w:eastAsia="Calibri"/>
          <w:sz w:val="30"/>
          <w:szCs w:val="30"/>
        </w:rPr>
        <w:t>вания Могилевской области с 03.11.2021 по 05.11</w:t>
      </w:r>
      <w:r w:rsidRPr="00984B8D">
        <w:rPr>
          <w:rFonts w:eastAsia="Calibri"/>
          <w:sz w:val="30"/>
          <w:szCs w:val="30"/>
        </w:rPr>
        <w:t>.2021</w:t>
      </w:r>
      <w:r>
        <w:rPr>
          <w:rFonts w:eastAsia="Calibri"/>
          <w:sz w:val="30"/>
          <w:szCs w:val="30"/>
        </w:rPr>
        <w:t>;</w:t>
      </w:r>
      <w:r w:rsidRPr="00984B8D">
        <w:rPr>
          <w:rFonts w:eastAsia="Calibri"/>
          <w:sz w:val="30"/>
          <w:szCs w:val="30"/>
        </w:rPr>
        <w:t xml:space="preserve"> </w:t>
      </w:r>
    </w:p>
    <w:p w:rsidR="00093342" w:rsidRPr="00984B8D" w:rsidRDefault="00093342" w:rsidP="00093342">
      <w:pPr>
        <w:pStyle w:val="ad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4.2. участие в О</w:t>
      </w:r>
      <w:r w:rsidRPr="00984B8D">
        <w:rPr>
          <w:rFonts w:eastAsia="Calibri"/>
          <w:sz w:val="30"/>
          <w:szCs w:val="30"/>
        </w:rPr>
        <w:t>лимпиаде является индивидуальным</w:t>
      </w:r>
      <w:r>
        <w:rPr>
          <w:rFonts w:eastAsia="Calibri"/>
          <w:sz w:val="30"/>
          <w:szCs w:val="30"/>
        </w:rPr>
        <w:t>;</w:t>
      </w:r>
    </w:p>
    <w:p w:rsidR="00093342" w:rsidRPr="00984B8D" w:rsidRDefault="00093342" w:rsidP="00093342">
      <w:pPr>
        <w:pStyle w:val="ad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4</w:t>
      </w:r>
      <w:r w:rsidRPr="00984B8D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3</w:t>
      </w:r>
      <w:r w:rsidRPr="00984B8D">
        <w:rPr>
          <w:rFonts w:eastAsia="Calibri"/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>учитель</w:t>
      </w:r>
      <w:r w:rsidRPr="00984B8D">
        <w:rPr>
          <w:rFonts w:eastAsia="Calibri"/>
          <w:sz w:val="30"/>
          <w:szCs w:val="30"/>
        </w:rPr>
        <w:t xml:space="preserve"> выполняет </w:t>
      </w:r>
      <w:r>
        <w:rPr>
          <w:rFonts w:eastAsia="Calibri"/>
          <w:sz w:val="30"/>
          <w:szCs w:val="30"/>
        </w:rPr>
        <w:t xml:space="preserve">олимпиадные </w:t>
      </w:r>
      <w:r w:rsidR="00734BC4">
        <w:rPr>
          <w:rFonts w:eastAsia="Calibri"/>
          <w:sz w:val="30"/>
          <w:szCs w:val="30"/>
        </w:rPr>
        <w:t xml:space="preserve">задания </w:t>
      </w:r>
      <w:r w:rsidRPr="00984B8D">
        <w:rPr>
          <w:rFonts w:eastAsia="Calibri"/>
          <w:sz w:val="30"/>
          <w:szCs w:val="30"/>
        </w:rPr>
        <w:t>в компьютерн</w:t>
      </w:r>
      <w:r>
        <w:rPr>
          <w:rFonts w:eastAsia="Calibri"/>
          <w:sz w:val="30"/>
          <w:szCs w:val="30"/>
        </w:rPr>
        <w:t>ом</w:t>
      </w:r>
      <w:r w:rsidRPr="00984B8D">
        <w:rPr>
          <w:rFonts w:eastAsia="Calibri"/>
          <w:sz w:val="30"/>
          <w:szCs w:val="30"/>
        </w:rPr>
        <w:t xml:space="preserve"> класс</w:t>
      </w:r>
      <w:r>
        <w:rPr>
          <w:rFonts w:eastAsia="Calibri"/>
          <w:sz w:val="30"/>
          <w:szCs w:val="30"/>
        </w:rPr>
        <w:t>е</w:t>
      </w:r>
      <w:r w:rsidRPr="00984B8D">
        <w:rPr>
          <w:rFonts w:eastAsia="Calibri"/>
          <w:sz w:val="30"/>
          <w:szCs w:val="30"/>
        </w:rPr>
        <w:t xml:space="preserve"> учреждени</w:t>
      </w:r>
      <w:r>
        <w:rPr>
          <w:rFonts w:eastAsia="Calibri"/>
          <w:sz w:val="30"/>
          <w:szCs w:val="30"/>
        </w:rPr>
        <w:t>я</w:t>
      </w:r>
      <w:r w:rsidRPr="00984B8D">
        <w:rPr>
          <w:rFonts w:eastAsia="Calibri"/>
          <w:sz w:val="30"/>
          <w:szCs w:val="30"/>
        </w:rPr>
        <w:t xml:space="preserve"> образования</w:t>
      </w:r>
      <w:r>
        <w:rPr>
          <w:rFonts w:eastAsia="Calibri"/>
          <w:sz w:val="30"/>
          <w:szCs w:val="30"/>
        </w:rPr>
        <w:t>;</w:t>
      </w:r>
    </w:p>
    <w:p w:rsidR="00093342" w:rsidRPr="006E5099" w:rsidRDefault="00093342" w:rsidP="00093342">
      <w:pPr>
        <w:pStyle w:val="ad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4.4. </w:t>
      </w:r>
      <w:r w:rsidRPr="006E5099">
        <w:rPr>
          <w:rFonts w:eastAsia="Calibri"/>
          <w:sz w:val="30"/>
          <w:szCs w:val="30"/>
        </w:rPr>
        <w:t>форма для выполнения олимпиадных заданий содержит раздел</w:t>
      </w:r>
      <w:r w:rsidR="006E5099" w:rsidRPr="006E5099">
        <w:rPr>
          <w:rFonts w:eastAsia="Calibri"/>
          <w:sz w:val="30"/>
          <w:szCs w:val="30"/>
        </w:rPr>
        <w:t>ы</w:t>
      </w:r>
      <w:r w:rsidRPr="006E5099">
        <w:rPr>
          <w:rFonts w:eastAsia="Calibri"/>
          <w:sz w:val="30"/>
          <w:szCs w:val="30"/>
        </w:rPr>
        <w:t>: регистрационные данные, олимпиадные задания;</w:t>
      </w:r>
    </w:p>
    <w:p w:rsidR="00093342" w:rsidRDefault="00093342" w:rsidP="0009334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E5099">
        <w:rPr>
          <w:color w:val="auto"/>
          <w:sz w:val="30"/>
          <w:szCs w:val="30"/>
        </w:rPr>
        <w:t>4.5. после выполнения олимпиадных заданий следует осуществить</w:t>
      </w:r>
      <w:r>
        <w:rPr>
          <w:color w:val="auto"/>
          <w:sz w:val="30"/>
          <w:szCs w:val="30"/>
        </w:rPr>
        <w:t xml:space="preserve"> отправку тестовой формы и ознакомиться с количеством набранных баллов.</w:t>
      </w:r>
    </w:p>
    <w:p w:rsidR="00093342" w:rsidRPr="00140B94" w:rsidRDefault="00093342" w:rsidP="0009334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140B94">
        <w:rPr>
          <w:sz w:val="30"/>
          <w:szCs w:val="30"/>
        </w:rPr>
        <w:t>. Жюри:</w:t>
      </w:r>
    </w:p>
    <w:p w:rsidR="00093342" w:rsidRPr="00140B94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5.1. </w:t>
      </w:r>
      <w:r w:rsidR="00734BC4">
        <w:rPr>
          <w:rFonts w:eastAsia="Calibri"/>
          <w:sz w:val="30"/>
          <w:szCs w:val="30"/>
        </w:rPr>
        <w:t>информирует участников О</w:t>
      </w:r>
      <w:r w:rsidRPr="00140B94">
        <w:rPr>
          <w:rFonts w:eastAsia="Calibri"/>
          <w:sz w:val="30"/>
          <w:szCs w:val="30"/>
        </w:rPr>
        <w:t xml:space="preserve">лимпиады о результатах </w:t>
      </w:r>
      <w:r>
        <w:rPr>
          <w:rFonts w:eastAsia="Calibri"/>
          <w:sz w:val="30"/>
          <w:szCs w:val="30"/>
        </w:rPr>
        <w:t>Олимпиады</w:t>
      </w:r>
      <w:r w:rsidRPr="00140B94">
        <w:rPr>
          <w:rFonts w:eastAsia="Calibri"/>
          <w:sz w:val="30"/>
          <w:szCs w:val="30"/>
        </w:rPr>
        <w:t>;</w:t>
      </w:r>
    </w:p>
    <w:p w:rsidR="00093342" w:rsidRPr="00140B94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5.2. </w:t>
      </w:r>
      <w:r w:rsidRPr="00140B94">
        <w:rPr>
          <w:rFonts w:eastAsia="Calibri"/>
          <w:sz w:val="30"/>
          <w:szCs w:val="30"/>
        </w:rPr>
        <w:t>совместно с представителем оргк</w:t>
      </w:r>
      <w:r w:rsidR="00734BC4">
        <w:rPr>
          <w:rFonts w:eastAsia="Calibri"/>
          <w:sz w:val="30"/>
          <w:szCs w:val="30"/>
        </w:rPr>
        <w:t xml:space="preserve">омитета </w:t>
      </w:r>
      <w:proofErr w:type="gramStart"/>
      <w:r w:rsidR="00734BC4">
        <w:rPr>
          <w:rFonts w:eastAsia="Calibri"/>
          <w:sz w:val="30"/>
          <w:szCs w:val="30"/>
        </w:rPr>
        <w:t>определяет победителей О</w:t>
      </w:r>
      <w:r w:rsidRPr="00140B94">
        <w:rPr>
          <w:rFonts w:eastAsia="Calibri"/>
          <w:sz w:val="30"/>
          <w:szCs w:val="30"/>
        </w:rPr>
        <w:t>лимпиады и принимает</w:t>
      </w:r>
      <w:proofErr w:type="gramEnd"/>
      <w:r w:rsidRPr="00140B94">
        <w:rPr>
          <w:rFonts w:eastAsia="Calibri"/>
          <w:sz w:val="30"/>
          <w:szCs w:val="30"/>
        </w:rPr>
        <w:t xml:space="preserve"> решение об их награждении;</w:t>
      </w:r>
    </w:p>
    <w:p w:rsidR="00093342" w:rsidRPr="00140B94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5.3. </w:t>
      </w:r>
      <w:r w:rsidRPr="00140B94">
        <w:rPr>
          <w:rFonts w:eastAsia="Calibri"/>
          <w:sz w:val="30"/>
          <w:szCs w:val="30"/>
        </w:rPr>
        <w:t>все решения жюри оформляются соответствующими протоколами.</w:t>
      </w:r>
    </w:p>
    <w:p w:rsidR="00093342" w:rsidRPr="00140B94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140B94">
        <w:rPr>
          <w:rFonts w:eastAsia="Calibri"/>
          <w:sz w:val="30"/>
          <w:szCs w:val="30"/>
        </w:rPr>
        <w:t xml:space="preserve">6. </w:t>
      </w:r>
      <w:r w:rsidR="00734BC4">
        <w:rPr>
          <w:rFonts w:eastAsia="Calibri"/>
          <w:sz w:val="30"/>
          <w:szCs w:val="30"/>
        </w:rPr>
        <w:t>Права и обязанности участников О</w:t>
      </w:r>
      <w:r w:rsidRPr="00140B94">
        <w:rPr>
          <w:rFonts w:eastAsia="Calibri"/>
          <w:sz w:val="30"/>
          <w:szCs w:val="30"/>
        </w:rPr>
        <w:t>лимпиады:</w:t>
      </w:r>
    </w:p>
    <w:p w:rsidR="00093342" w:rsidRPr="00140B94" w:rsidRDefault="00093342" w:rsidP="00093342">
      <w:pPr>
        <w:tabs>
          <w:tab w:val="left" w:pos="540"/>
        </w:tabs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6.1. </w:t>
      </w:r>
      <w:r w:rsidRPr="00140B94">
        <w:rPr>
          <w:sz w:val="30"/>
          <w:szCs w:val="30"/>
        </w:rPr>
        <w:t>в слу</w:t>
      </w:r>
      <w:r w:rsidR="00734BC4">
        <w:rPr>
          <w:sz w:val="30"/>
          <w:szCs w:val="30"/>
        </w:rPr>
        <w:t>чае необходимости участникам О</w:t>
      </w:r>
      <w:r w:rsidRPr="00140B94">
        <w:rPr>
          <w:sz w:val="30"/>
          <w:szCs w:val="30"/>
        </w:rPr>
        <w:t>лимпиады разрешается покидать место выполнения оли</w:t>
      </w:r>
      <w:r>
        <w:rPr>
          <w:sz w:val="30"/>
          <w:szCs w:val="30"/>
        </w:rPr>
        <w:t xml:space="preserve">мпиадного задания и выходить из кабинета </w:t>
      </w:r>
      <w:r w:rsidRPr="00140B94">
        <w:rPr>
          <w:sz w:val="30"/>
          <w:szCs w:val="30"/>
        </w:rPr>
        <w:t>(не более одного человека одновременно) на непродолжительное время</w:t>
      </w:r>
      <w:r>
        <w:rPr>
          <w:sz w:val="30"/>
          <w:szCs w:val="30"/>
        </w:rPr>
        <w:t>,</w:t>
      </w:r>
      <w:r w:rsidRPr="00140B94">
        <w:rPr>
          <w:sz w:val="30"/>
          <w:szCs w:val="30"/>
        </w:rPr>
        <w:t xml:space="preserve"> дополнительное время на выполнение задания не предоставляется;</w:t>
      </w:r>
    </w:p>
    <w:p w:rsidR="00093342" w:rsidRPr="00140B94" w:rsidRDefault="00093342" w:rsidP="00093342">
      <w:pPr>
        <w:tabs>
          <w:tab w:val="left" w:pos="540"/>
        </w:tabs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6.2. </w:t>
      </w:r>
      <w:r w:rsidRPr="00140B94">
        <w:rPr>
          <w:sz w:val="30"/>
          <w:szCs w:val="30"/>
        </w:rPr>
        <w:t>участник обязан соблюдать правила охраны</w:t>
      </w:r>
      <w:r w:rsidR="00714F2C">
        <w:rPr>
          <w:sz w:val="30"/>
          <w:szCs w:val="30"/>
        </w:rPr>
        <w:t xml:space="preserve"> труда и безопасного поведения при </w:t>
      </w:r>
      <w:r w:rsidR="00734BC4">
        <w:rPr>
          <w:sz w:val="30"/>
          <w:szCs w:val="30"/>
        </w:rPr>
        <w:t>проведени</w:t>
      </w:r>
      <w:r w:rsidR="00714F2C">
        <w:rPr>
          <w:sz w:val="30"/>
          <w:szCs w:val="30"/>
        </w:rPr>
        <w:t>и</w:t>
      </w:r>
      <w:r w:rsidR="00734BC4">
        <w:rPr>
          <w:sz w:val="30"/>
          <w:szCs w:val="30"/>
        </w:rPr>
        <w:t xml:space="preserve"> О</w:t>
      </w:r>
      <w:r>
        <w:rPr>
          <w:sz w:val="30"/>
          <w:szCs w:val="30"/>
        </w:rPr>
        <w:t>лимпиады.</w:t>
      </w:r>
    </w:p>
    <w:p w:rsidR="00093342" w:rsidRPr="00140B94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7</w:t>
      </w:r>
      <w:r w:rsidRPr="00140B94">
        <w:rPr>
          <w:rFonts w:eastAsia="Calibri"/>
          <w:sz w:val="30"/>
          <w:szCs w:val="30"/>
        </w:rPr>
        <w:t>. Матер</w:t>
      </w:r>
      <w:r w:rsidR="00734BC4">
        <w:rPr>
          <w:rFonts w:eastAsia="Calibri"/>
          <w:sz w:val="30"/>
          <w:szCs w:val="30"/>
        </w:rPr>
        <w:t>иально-техническое обеспечение О</w:t>
      </w:r>
      <w:r w:rsidRPr="00140B94">
        <w:rPr>
          <w:rFonts w:eastAsia="Calibri"/>
          <w:sz w:val="30"/>
          <w:szCs w:val="30"/>
        </w:rPr>
        <w:t>лимпиады включает:</w:t>
      </w:r>
    </w:p>
    <w:p w:rsidR="00093342" w:rsidRPr="00140B94" w:rsidRDefault="00093342" w:rsidP="00093342">
      <w:pPr>
        <w:ind w:firstLine="708"/>
        <w:contextualSpacing/>
        <w:jc w:val="both"/>
        <w:rPr>
          <w:rFonts w:eastAsia="Calibri"/>
          <w:sz w:val="30"/>
          <w:szCs w:val="30"/>
        </w:rPr>
      </w:pPr>
      <w:r w:rsidRPr="00140B94">
        <w:rPr>
          <w:rFonts w:eastAsia="Calibri"/>
          <w:sz w:val="30"/>
          <w:szCs w:val="30"/>
        </w:rPr>
        <w:t>индивиду</w:t>
      </w:r>
      <w:r w:rsidR="00734BC4">
        <w:rPr>
          <w:rFonts w:eastAsia="Calibri"/>
          <w:sz w:val="30"/>
          <w:szCs w:val="30"/>
        </w:rPr>
        <w:t>альное рабочее место участника О</w:t>
      </w:r>
      <w:r w:rsidRPr="00140B94">
        <w:rPr>
          <w:rFonts w:eastAsia="Calibri"/>
          <w:sz w:val="30"/>
          <w:szCs w:val="30"/>
        </w:rPr>
        <w:t>лимпиады</w:t>
      </w:r>
      <w:r>
        <w:rPr>
          <w:rFonts w:eastAsia="Calibri"/>
          <w:sz w:val="30"/>
          <w:szCs w:val="30"/>
        </w:rPr>
        <w:t xml:space="preserve">, оборудованное </w:t>
      </w:r>
      <w:r w:rsidRPr="00140B94">
        <w:rPr>
          <w:rFonts w:eastAsia="Calibri"/>
          <w:sz w:val="30"/>
          <w:szCs w:val="30"/>
        </w:rPr>
        <w:t>компьютер</w:t>
      </w:r>
      <w:r>
        <w:rPr>
          <w:rFonts w:eastAsia="Calibri"/>
          <w:sz w:val="30"/>
          <w:szCs w:val="30"/>
        </w:rPr>
        <w:t>ом</w:t>
      </w:r>
      <w:r w:rsidRPr="00140B94">
        <w:rPr>
          <w:rFonts w:eastAsia="Calibri"/>
          <w:sz w:val="30"/>
          <w:szCs w:val="30"/>
        </w:rPr>
        <w:t xml:space="preserve">, </w:t>
      </w:r>
      <w:r>
        <w:rPr>
          <w:rFonts w:eastAsia="Calibri"/>
          <w:sz w:val="30"/>
          <w:szCs w:val="30"/>
        </w:rPr>
        <w:t>подключенным</w:t>
      </w:r>
      <w:r w:rsidRPr="00140B94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к</w:t>
      </w:r>
      <w:r w:rsidRPr="00140B94">
        <w:rPr>
          <w:rFonts w:eastAsia="Calibri"/>
          <w:sz w:val="30"/>
          <w:szCs w:val="30"/>
        </w:rPr>
        <w:t xml:space="preserve"> глобальной компьютерной сети, программное обеспечение к н</w:t>
      </w:r>
      <w:r>
        <w:rPr>
          <w:rFonts w:eastAsia="Calibri"/>
          <w:sz w:val="30"/>
          <w:szCs w:val="30"/>
        </w:rPr>
        <w:t>е</w:t>
      </w:r>
      <w:r w:rsidRPr="00140B94">
        <w:rPr>
          <w:rFonts w:eastAsia="Calibri"/>
          <w:sz w:val="30"/>
          <w:szCs w:val="30"/>
        </w:rPr>
        <w:t>м</w:t>
      </w:r>
      <w:r>
        <w:rPr>
          <w:rFonts w:eastAsia="Calibri"/>
          <w:sz w:val="30"/>
          <w:szCs w:val="30"/>
        </w:rPr>
        <w:t>у.</w:t>
      </w:r>
    </w:p>
    <w:p w:rsidR="00093342" w:rsidRPr="003C43C7" w:rsidRDefault="00093342" w:rsidP="00093342">
      <w:pPr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8. </w:t>
      </w:r>
      <w:r w:rsidRPr="003C43C7">
        <w:rPr>
          <w:rFonts w:eastAsia="Calibri"/>
          <w:sz w:val="30"/>
          <w:szCs w:val="30"/>
        </w:rPr>
        <w:t>Награждение победителей</w:t>
      </w:r>
      <w:r w:rsidR="00734BC4">
        <w:rPr>
          <w:rFonts w:eastAsia="Calibri"/>
          <w:sz w:val="30"/>
          <w:szCs w:val="30"/>
        </w:rPr>
        <w:t>:</w:t>
      </w:r>
    </w:p>
    <w:p w:rsidR="00093342" w:rsidRPr="003C43C7" w:rsidRDefault="00093342" w:rsidP="00093342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8.1. п</w:t>
      </w:r>
      <w:r w:rsidRPr="003C43C7">
        <w:rPr>
          <w:rFonts w:eastAsia="Calibri"/>
          <w:sz w:val="30"/>
          <w:szCs w:val="30"/>
        </w:rPr>
        <w:t xml:space="preserve">обедители награждаются дипломами </w:t>
      </w:r>
      <w:r w:rsidR="00734BC4">
        <w:rPr>
          <w:sz w:val="30"/>
          <w:szCs w:val="30"/>
        </w:rPr>
        <w:t>УО «МГОИРО»</w:t>
      </w:r>
      <w:r>
        <w:rPr>
          <w:rFonts w:eastAsia="Calibri"/>
          <w:sz w:val="30"/>
          <w:szCs w:val="30"/>
        </w:rPr>
        <w:t>;</w:t>
      </w:r>
    </w:p>
    <w:p w:rsidR="00093342" w:rsidRDefault="00093342" w:rsidP="00093342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8.2. к</w:t>
      </w:r>
      <w:r w:rsidRPr="003C43C7">
        <w:rPr>
          <w:rFonts w:eastAsia="Calibri"/>
          <w:sz w:val="30"/>
          <w:szCs w:val="30"/>
        </w:rPr>
        <w:t xml:space="preserve">оличество дипломов устанавливается в количестве </w:t>
      </w:r>
      <w:r>
        <w:rPr>
          <w:rFonts w:eastAsia="Calibri"/>
          <w:sz w:val="30"/>
          <w:szCs w:val="30"/>
        </w:rPr>
        <w:t>20% от числа участников;</w:t>
      </w:r>
      <w:r w:rsidRPr="003C43C7">
        <w:rPr>
          <w:rFonts w:eastAsia="Calibri"/>
          <w:sz w:val="30"/>
          <w:szCs w:val="30"/>
        </w:rPr>
        <w:t xml:space="preserve"> </w:t>
      </w:r>
    </w:p>
    <w:p w:rsidR="00093342" w:rsidRDefault="00093342" w:rsidP="00093342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8.3. п</w:t>
      </w:r>
      <w:r w:rsidRPr="003C43C7">
        <w:rPr>
          <w:rFonts w:eastAsia="Calibri"/>
          <w:sz w:val="30"/>
          <w:szCs w:val="30"/>
        </w:rPr>
        <w:t xml:space="preserve">о степеням дипломы распределяются следующим образом: первой степени – 20%, второй степени </w:t>
      </w:r>
      <w:r>
        <w:rPr>
          <w:rFonts w:eastAsia="Calibri"/>
          <w:sz w:val="30"/>
          <w:szCs w:val="30"/>
        </w:rPr>
        <w:t>– 30%, третьей степени – 50%;</w:t>
      </w:r>
    </w:p>
    <w:p w:rsidR="00093342" w:rsidRPr="003C43C7" w:rsidRDefault="00093342" w:rsidP="00093342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8.4. в</w:t>
      </w:r>
      <w:r w:rsidRPr="003C43C7">
        <w:rPr>
          <w:rFonts w:eastAsia="Calibri"/>
          <w:sz w:val="30"/>
          <w:szCs w:val="30"/>
        </w:rPr>
        <w:t xml:space="preserve"> случае равенства суммы баллов участники награждаются ди</w:t>
      </w:r>
      <w:r>
        <w:rPr>
          <w:rFonts w:eastAsia="Calibri"/>
          <w:sz w:val="30"/>
          <w:szCs w:val="30"/>
        </w:rPr>
        <w:t>пломами одинакового достоинства;</w:t>
      </w:r>
    </w:p>
    <w:p w:rsidR="00093342" w:rsidRPr="00382951" w:rsidRDefault="00093342" w:rsidP="00093342">
      <w:pPr>
        <w:ind w:firstLine="708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8</w:t>
      </w:r>
      <w:r w:rsidRPr="003C43C7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5</w:t>
      </w:r>
      <w:r w:rsidRPr="003C43C7">
        <w:rPr>
          <w:rFonts w:eastAsia="Calibri"/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>с</w:t>
      </w:r>
      <w:r w:rsidRPr="003C43C7">
        <w:rPr>
          <w:rFonts w:eastAsia="Calibri"/>
          <w:sz w:val="30"/>
          <w:szCs w:val="30"/>
        </w:rPr>
        <w:t xml:space="preserve">писки победителей будут размещены на сайте </w:t>
      </w:r>
      <w:r w:rsidR="00734BC4">
        <w:rPr>
          <w:rFonts w:eastAsia="Calibri"/>
          <w:sz w:val="30"/>
          <w:szCs w:val="30"/>
        </w:rPr>
        <w:t>УО</w:t>
      </w:r>
      <w:r>
        <w:rPr>
          <w:rFonts w:eastAsia="Calibri"/>
          <w:sz w:val="30"/>
          <w:szCs w:val="30"/>
        </w:rPr>
        <w:t xml:space="preserve"> «МГОИРО» (</w:t>
      </w:r>
      <w:hyperlink r:id="rId13" w:history="1">
        <w:r w:rsidRPr="004A36C4">
          <w:rPr>
            <w:rStyle w:val="a3"/>
            <w:rFonts w:eastAsia="Calibri"/>
            <w:sz w:val="30"/>
            <w:szCs w:val="30"/>
          </w:rPr>
          <w:t>http://www.mogileviro.by/</w:t>
        </w:r>
      </w:hyperlink>
      <w:r>
        <w:rPr>
          <w:rFonts w:eastAsia="Calibri"/>
          <w:sz w:val="30"/>
          <w:szCs w:val="30"/>
        </w:rPr>
        <w:t>).</w:t>
      </w:r>
    </w:p>
    <w:bookmarkEnd w:id="0"/>
    <w:p w:rsidR="00093342" w:rsidRPr="00093342" w:rsidRDefault="00093342" w:rsidP="00093342">
      <w:pPr>
        <w:shd w:val="clear" w:color="auto" w:fill="FFFFFF"/>
        <w:jc w:val="right"/>
        <w:rPr>
          <w:sz w:val="28"/>
          <w:szCs w:val="28"/>
        </w:rPr>
      </w:pPr>
    </w:p>
    <w:sectPr w:rsidR="00093342" w:rsidRPr="00093342" w:rsidSect="000A7B32">
      <w:headerReference w:type="even" r:id="rId14"/>
      <w:headerReference w:type="default" r:id="rId15"/>
      <w:pgSz w:w="11906" w:h="16838"/>
      <w:pgMar w:top="1134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94" w:rsidRDefault="00DF0C94">
      <w:r>
        <w:separator/>
      </w:r>
    </w:p>
  </w:endnote>
  <w:endnote w:type="continuationSeparator" w:id="0">
    <w:p w:rsidR="00DF0C94" w:rsidRDefault="00DF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94" w:rsidRDefault="00DF0C94">
      <w:r>
        <w:separator/>
      </w:r>
    </w:p>
  </w:footnote>
  <w:footnote w:type="continuationSeparator" w:id="0">
    <w:p w:rsidR="00DF0C94" w:rsidRDefault="00DF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5" w:rsidRDefault="00382F75" w:rsidP="000A7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2F75" w:rsidRDefault="00382F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75" w:rsidRPr="007A3F3C" w:rsidRDefault="00382F75">
    <w:pPr>
      <w:pStyle w:val="a4"/>
      <w:jc w:val="center"/>
      <w:rPr>
        <w:sz w:val="26"/>
        <w:szCs w:val="26"/>
      </w:rPr>
    </w:pPr>
    <w:r w:rsidRPr="007A3F3C">
      <w:rPr>
        <w:sz w:val="26"/>
        <w:szCs w:val="26"/>
      </w:rPr>
      <w:fldChar w:fldCharType="begin"/>
    </w:r>
    <w:r w:rsidRPr="007A3F3C">
      <w:rPr>
        <w:sz w:val="26"/>
        <w:szCs w:val="26"/>
      </w:rPr>
      <w:instrText>PAGE   \* MERGEFORMAT</w:instrText>
    </w:r>
    <w:r w:rsidRPr="007A3F3C">
      <w:rPr>
        <w:sz w:val="26"/>
        <w:szCs w:val="26"/>
      </w:rPr>
      <w:fldChar w:fldCharType="separate"/>
    </w:r>
    <w:r w:rsidR="0083654F">
      <w:rPr>
        <w:noProof/>
        <w:sz w:val="26"/>
        <w:szCs w:val="26"/>
      </w:rPr>
      <w:t>4</w:t>
    </w:r>
    <w:r w:rsidRPr="007A3F3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E8C"/>
    <w:multiLevelType w:val="multilevel"/>
    <w:tmpl w:val="D430E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0"/>
    <w:rsid w:val="000212AA"/>
    <w:rsid w:val="00032201"/>
    <w:rsid w:val="00093342"/>
    <w:rsid w:val="000A3BE6"/>
    <w:rsid w:val="000A7B32"/>
    <w:rsid w:val="000C0456"/>
    <w:rsid w:val="000C2FC3"/>
    <w:rsid w:val="000D4D23"/>
    <w:rsid w:val="000F11FB"/>
    <w:rsid w:val="001075EE"/>
    <w:rsid w:val="0011083C"/>
    <w:rsid w:val="00123D4C"/>
    <w:rsid w:val="00160A4A"/>
    <w:rsid w:val="00171D09"/>
    <w:rsid w:val="001D5A52"/>
    <w:rsid w:val="001E02D9"/>
    <w:rsid w:val="001E0CAE"/>
    <w:rsid w:val="001E3D63"/>
    <w:rsid w:val="0020739C"/>
    <w:rsid w:val="002126CA"/>
    <w:rsid w:val="002164E7"/>
    <w:rsid w:val="00232ADC"/>
    <w:rsid w:val="00256C22"/>
    <w:rsid w:val="00275DDF"/>
    <w:rsid w:val="00281A99"/>
    <w:rsid w:val="002970FC"/>
    <w:rsid w:val="002B3D33"/>
    <w:rsid w:val="002C0378"/>
    <w:rsid w:val="002C3E20"/>
    <w:rsid w:val="002D3C60"/>
    <w:rsid w:val="00315E23"/>
    <w:rsid w:val="003657AC"/>
    <w:rsid w:val="00370BE8"/>
    <w:rsid w:val="00377200"/>
    <w:rsid w:val="00382F75"/>
    <w:rsid w:val="00391A45"/>
    <w:rsid w:val="003B7AF7"/>
    <w:rsid w:val="003D4CC6"/>
    <w:rsid w:val="003D5614"/>
    <w:rsid w:val="003F2551"/>
    <w:rsid w:val="00403130"/>
    <w:rsid w:val="004275F2"/>
    <w:rsid w:val="00440E59"/>
    <w:rsid w:val="00472E54"/>
    <w:rsid w:val="004900F1"/>
    <w:rsid w:val="004D19C7"/>
    <w:rsid w:val="004E27E3"/>
    <w:rsid w:val="0050727F"/>
    <w:rsid w:val="00523D2A"/>
    <w:rsid w:val="0053715D"/>
    <w:rsid w:val="00542CB8"/>
    <w:rsid w:val="0055381F"/>
    <w:rsid w:val="005756A6"/>
    <w:rsid w:val="005A1E16"/>
    <w:rsid w:val="005A2DBD"/>
    <w:rsid w:val="005D6AA3"/>
    <w:rsid w:val="00603D89"/>
    <w:rsid w:val="00606413"/>
    <w:rsid w:val="00644911"/>
    <w:rsid w:val="00652439"/>
    <w:rsid w:val="00670B1B"/>
    <w:rsid w:val="00680AC6"/>
    <w:rsid w:val="00687705"/>
    <w:rsid w:val="006C7318"/>
    <w:rsid w:val="006E40FF"/>
    <w:rsid w:val="006E5099"/>
    <w:rsid w:val="006E6A45"/>
    <w:rsid w:val="006F0B11"/>
    <w:rsid w:val="00705250"/>
    <w:rsid w:val="00714F2C"/>
    <w:rsid w:val="007246FD"/>
    <w:rsid w:val="00734BC4"/>
    <w:rsid w:val="00772671"/>
    <w:rsid w:val="00782A9E"/>
    <w:rsid w:val="007861AA"/>
    <w:rsid w:val="007873A9"/>
    <w:rsid w:val="00791B9B"/>
    <w:rsid w:val="007949A6"/>
    <w:rsid w:val="007C7F69"/>
    <w:rsid w:val="007E5E7C"/>
    <w:rsid w:val="007F4452"/>
    <w:rsid w:val="00831BAD"/>
    <w:rsid w:val="0083654F"/>
    <w:rsid w:val="008557DF"/>
    <w:rsid w:val="008A0246"/>
    <w:rsid w:val="008C421F"/>
    <w:rsid w:val="008D4A93"/>
    <w:rsid w:val="00905BFC"/>
    <w:rsid w:val="00930DBC"/>
    <w:rsid w:val="009452FD"/>
    <w:rsid w:val="00964331"/>
    <w:rsid w:val="00971584"/>
    <w:rsid w:val="009746E9"/>
    <w:rsid w:val="0098129D"/>
    <w:rsid w:val="00984730"/>
    <w:rsid w:val="009B0AAF"/>
    <w:rsid w:val="009B31CF"/>
    <w:rsid w:val="009D056D"/>
    <w:rsid w:val="00A11794"/>
    <w:rsid w:val="00A4538C"/>
    <w:rsid w:val="00A6689F"/>
    <w:rsid w:val="00AB3CF9"/>
    <w:rsid w:val="00AF57BB"/>
    <w:rsid w:val="00B10DEB"/>
    <w:rsid w:val="00B36D69"/>
    <w:rsid w:val="00B40E6F"/>
    <w:rsid w:val="00B65278"/>
    <w:rsid w:val="00B758C8"/>
    <w:rsid w:val="00B77F7A"/>
    <w:rsid w:val="00BC3A00"/>
    <w:rsid w:val="00BF7C6E"/>
    <w:rsid w:val="00C33783"/>
    <w:rsid w:val="00C40A36"/>
    <w:rsid w:val="00C64FED"/>
    <w:rsid w:val="00C83C68"/>
    <w:rsid w:val="00C939CD"/>
    <w:rsid w:val="00CA35B4"/>
    <w:rsid w:val="00CA7BD9"/>
    <w:rsid w:val="00CE0CF4"/>
    <w:rsid w:val="00CF0B98"/>
    <w:rsid w:val="00D00952"/>
    <w:rsid w:val="00D17B6D"/>
    <w:rsid w:val="00D34A0B"/>
    <w:rsid w:val="00D64D63"/>
    <w:rsid w:val="00D74F00"/>
    <w:rsid w:val="00D86299"/>
    <w:rsid w:val="00DA43C5"/>
    <w:rsid w:val="00DE1C93"/>
    <w:rsid w:val="00DF0C94"/>
    <w:rsid w:val="00E04731"/>
    <w:rsid w:val="00E04D73"/>
    <w:rsid w:val="00E3715E"/>
    <w:rsid w:val="00E60A67"/>
    <w:rsid w:val="00E65D92"/>
    <w:rsid w:val="00E747F8"/>
    <w:rsid w:val="00E83B7F"/>
    <w:rsid w:val="00EA0627"/>
    <w:rsid w:val="00EA35FE"/>
    <w:rsid w:val="00EC1248"/>
    <w:rsid w:val="00ED065E"/>
    <w:rsid w:val="00EE280D"/>
    <w:rsid w:val="00EE568A"/>
    <w:rsid w:val="00EF08A0"/>
    <w:rsid w:val="00EF682C"/>
    <w:rsid w:val="00F17CDA"/>
    <w:rsid w:val="00F43A59"/>
    <w:rsid w:val="00F76235"/>
    <w:rsid w:val="00F8353F"/>
    <w:rsid w:val="00F850F9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E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E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5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315E23"/>
  </w:style>
  <w:style w:type="paragraph" w:styleId="a7">
    <w:name w:val="Normal (Web)"/>
    <w:basedOn w:val="a"/>
    <w:uiPriority w:val="99"/>
    <w:rsid w:val="00315E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15E23"/>
    <w:pPr>
      <w:ind w:left="720"/>
    </w:pPr>
    <w:rPr>
      <w:sz w:val="24"/>
      <w:szCs w:val="24"/>
      <w:lang w:val="en-US" w:eastAsia="x-none"/>
    </w:rPr>
  </w:style>
  <w:style w:type="character" w:customStyle="1" w:styleId="a9">
    <w:name w:val="Абзац списка Знак"/>
    <w:link w:val="a8"/>
    <w:uiPriority w:val="34"/>
    <w:rsid w:val="00315E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ewncpi0">
    <w:name w:val="newncpi0"/>
    <w:basedOn w:val="a"/>
    <w:rsid w:val="00315E23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315E2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315E23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315E23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15E23"/>
    <w:pPr>
      <w:jc w:val="both"/>
    </w:pPr>
  </w:style>
  <w:style w:type="paragraph" w:customStyle="1" w:styleId="underpoint">
    <w:name w:val="under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315E23"/>
  </w:style>
  <w:style w:type="character" w:customStyle="1" w:styleId="FontStyle11">
    <w:name w:val="Font Style11"/>
    <w:uiPriority w:val="99"/>
    <w:rsid w:val="00315E23"/>
    <w:rPr>
      <w:rFonts w:ascii="Times New Roman" w:hAnsi="Times New Roman" w:cs="Times New Roman" w:hint="default"/>
      <w:sz w:val="26"/>
    </w:rPr>
  </w:style>
  <w:style w:type="character" w:customStyle="1" w:styleId="aa">
    <w:name w:val="Основной текст_"/>
    <w:link w:val="1"/>
    <w:rsid w:val="00315E23"/>
    <w:rPr>
      <w:rFonts w:cs="Calibri"/>
      <w:color w:val="8D8D8D"/>
      <w:shd w:val="clear" w:color="auto" w:fill="FFFFFF"/>
    </w:rPr>
  </w:style>
  <w:style w:type="paragraph" w:customStyle="1" w:styleId="1">
    <w:name w:val="Основной текст1"/>
    <w:basedOn w:val="a"/>
    <w:link w:val="aa"/>
    <w:rsid w:val="00315E23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6C22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B3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B3D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93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E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E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5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315E23"/>
  </w:style>
  <w:style w:type="paragraph" w:styleId="a7">
    <w:name w:val="Normal (Web)"/>
    <w:basedOn w:val="a"/>
    <w:uiPriority w:val="99"/>
    <w:rsid w:val="00315E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15E23"/>
    <w:pPr>
      <w:ind w:left="720"/>
    </w:pPr>
    <w:rPr>
      <w:sz w:val="24"/>
      <w:szCs w:val="24"/>
      <w:lang w:val="en-US" w:eastAsia="x-none"/>
    </w:rPr>
  </w:style>
  <w:style w:type="character" w:customStyle="1" w:styleId="a9">
    <w:name w:val="Абзац списка Знак"/>
    <w:link w:val="a8"/>
    <w:uiPriority w:val="34"/>
    <w:rsid w:val="00315E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ewncpi0">
    <w:name w:val="newncpi0"/>
    <w:basedOn w:val="a"/>
    <w:rsid w:val="00315E23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315E2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315E23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315E23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15E23"/>
    <w:pPr>
      <w:jc w:val="both"/>
    </w:pPr>
  </w:style>
  <w:style w:type="paragraph" w:customStyle="1" w:styleId="underpoint">
    <w:name w:val="under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315E23"/>
  </w:style>
  <w:style w:type="character" w:customStyle="1" w:styleId="FontStyle11">
    <w:name w:val="Font Style11"/>
    <w:uiPriority w:val="99"/>
    <w:rsid w:val="00315E23"/>
    <w:rPr>
      <w:rFonts w:ascii="Times New Roman" w:hAnsi="Times New Roman" w:cs="Times New Roman" w:hint="default"/>
      <w:sz w:val="26"/>
    </w:rPr>
  </w:style>
  <w:style w:type="character" w:customStyle="1" w:styleId="aa">
    <w:name w:val="Основной текст_"/>
    <w:link w:val="1"/>
    <w:rsid w:val="00315E23"/>
    <w:rPr>
      <w:rFonts w:cs="Calibri"/>
      <w:color w:val="8D8D8D"/>
      <w:shd w:val="clear" w:color="auto" w:fill="FFFFFF"/>
    </w:rPr>
  </w:style>
  <w:style w:type="paragraph" w:customStyle="1" w:styleId="1">
    <w:name w:val="Основной текст1"/>
    <w:basedOn w:val="a"/>
    <w:link w:val="aa"/>
    <w:rsid w:val="00315E23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6C22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B3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B3D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93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gileviro.b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gileviro.b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gipk@mogilev.unibel.b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ogipk@mogilev.unibel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5FED-C5B3-4074-809A-958E1236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MGOIRO</dc:creator>
  <cp:keywords/>
  <dc:description/>
  <cp:lastModifiedBy>itex</cp:lastModifiedBy>
  <cp:revision>104</cp:revision>
  <cp:lastPrinted>2021-10-29T10:30:00Z</cp:lastPrinted>
  <dcterms:created xsi:type="dcterms:W3CDTF">2020-05-05T05:25:00Z</dcterms:created>
  <dcterms:modified xsi:type="dcterms:W3CDTF">2021-11-03T07:39:00Z</dcterms:modified>
</cp:coreProperties>
</file>